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44B" w:rsidRPr="00A0144B" w:rsidRDefault="00B27CFA" w:rsidP="00B27CFA">
      <w:pPr>
        <w:spacing w:after="0" w:line="24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2996B74" wp14:editId="52BBEA47">
            <wp:extent cx="523875" cy="5820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2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A0144B" w:rsidRPr="00A0144B">
        <w:rPr>
          <w:rFonts w:ascii="Times New Roman" w:hAnsi="Times New Roman" w:cs="Times New Roman"/>
          <w:b/>
          <w:sz w:val="24"/>
          <w:szCs w:val="24"/>
        </w:rPr>
        <w:t>Муниципальное казенное учреждение культуры</w:t>
      </w:r>
    </w:p>
    <w:p w:rsidR="00A0144B" w:rsidRPr="00A0144B" w:rsidRDefault="00A0144B" w:rsidP="00A0144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144B">
        <w:rPr>
          <w:rFonts w:ascii="Times New Roman" w:hAnsi="Times New Roman" w:cs="Times New Roman"/>
          <w:b/>
          <w:sz w:val="24"/>
          <w:szCs w:val="24"/>
        </w:rPr>
        <w:t>Симферопольского района</w:t>
      </w:r>
    </w:p>
    <w:p w:rsidR="00A0144B" w:rsidRPr="00A0144B" w:rsidRDefault="00665245" w:rsidP="00A0144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A0144B" w:rsidRPr="00A0144B">
        <w:rPr>
          <w:rFonts w:ascii="Times New Roman" w:hAnsi="Times New Roman" w:cs="Times New Roman"/>
          <w:b/>
          <w:sz w:val="24"/>
          <w:szCs w:val="24"/>
        </w:rPr>
        <w:t>Районная централизованная библиотечная система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0144B" w:rsidRPr="00A0144B" w:rsidRDefault="00A0144B" w:rsidP="00A0144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144B">
        <w:rPr>
          <w:rFonts w:ascii="Times New Roman" w:hAnsi="Times New Roman" w:cs="Times New Roman"/>
          <w:b/>
          <w:sz w:val="24"/>
          <w:szCs w:val="24"/>
        </w:rPr>
        <w:t>Отдел методической и библиографической работы</w:t>
      </w:r>
    </w:p>
    <w:p w:rsidR="00A0144B" w:rsidRDefault="00A0144B" w:rsidP="00A0144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12A3" w:rsidRPr="00A0144B" w:rsidRDefault="002F12A3" w:rsidP="000A147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0144B" w:rsidRDefault="00A0144B" w:rsidP="002F12A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0144B" w:rsidRDefault="002F12A3" w:rsidP="002F12A3">
      <w:pPr>
        <w:spacing w:after="0" w:line="24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B8A9D6">
            <wp:extent cx="6515100" cy="419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78" cy="4196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144B" w:rsidRPr="00A0144B" w:rsidRDefault="00A0144B" w:rsidP="001F280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40C9" w:rsidRPr="003A2452" w:rsidRDefault="002340C9" w:rsidP="002F12A3">
      <w:pPr>
        <w:spacing w:after="0" w:line="240" w:lineRule="auto"/>
        <w:ind w:left="-851"/>
        <w:contextualSpacing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2340C9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«</w:t>
      </w:r>
      <w:proofErr w:type="spellStart"/>
      <w:r w:rsidRPr="002340C9">
        <w:rPr>
          <w:rFonts w:ascii="Times New Roman" w:hAnsi="Times New Roman" w:cs="Times New Roman"/>
          <w:b/>
          <w:i/>
          <w:color w:val="FF0000"/>
          <w:sz w:val="52"/>
          <w:szCs w:val="52"/>
        </w:rPr>
        <w:t>НАРОДное</w:t>
      </w:r>
      <w:proofErr w:type="spellEnd"/>
      <w:r w:rsidRPr="002340C9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творчество - без границ»</w:t>
      </w:r>
    </w:p>
    <w:p w:rsidR="00A0144B" w:rsidRPr="00CF6523" w:rsidRDefault="00A0144B" w:rsidP="002F12A3">
      <w:pPr>
        <w:spacing w:after="0" w:line="240" w:lineRule="auto"/>
        <w:ind w:left="-851"/>
        <w:contextualSpacing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A0144B" w:rsidRPr="00A0144B" w:rsidRDefault="002F12A3" w:rsidP="002F12A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(М</w:t>
      </w:r>
      <w:r w:rsidR="00A0144B" w:rsidRPr="00A0144B">
        <w:rPr>
          <w:rFonts w:ascii="Times New Roman" w:hAnsi="Times New Roman" w:cs="Times New Roman"/>
          <w:b/>
          <w:sz w:val="24"/>
          <w:szCs w:val="24"/>
        </w:rPr>
        <w:t>етодические рекомендации)</w:t>
      </w:r>
    </w:p>
    <w:p w:rsidR="00A0144B" w:rsidRPr="00A0144B" w:rsidRDefault="00A0144B" w:rsidP="00A0144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44B" w:rsidRPr="00A0144B" w:rsidRDefault="00255ABA" w:rsidP="00A0144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8E0A926" wp14:editId="0DC612BD">
            <wp:simplePos x="0" y="0"/>
            <wp:positionH relativeFrom="column">
              <wp:posOffset>1724025</wp:posOffset>
            </wp:positionH>
            <wp:positionV relativeFrom="paragraph">
              <wp:posOffset>46990</wp:posOffset>
            </wp:positionV>
            <wp:extent cx="1657522" cy="1257300"/>
            <wp:effectExtent l="19050" t="0" r="19050" b="419100"/>
            <wp:wrapNone/>
            <wp:docPr id="1" name="Рисунок 1" descr="C:\Users\METODIST-D\Desktop\логоти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-D\Desktop\логотип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82" cy="1258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44B" w:rsidRPr="00A0144B" w:rsidRDefault="00A0144B" w:rsidP="00A0144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44B" w:rsidRPr="00A0144B" w:rsidRDefault="00A0144B" w:rsidP="00A0144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44B" w:rsidRPr="00A0144B" w:rsidRDefault="00A0144B" w:rsidP="00A0144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44B" w:rsidRPr="00A0144B" w:rsidRDefault="00A0144B" w:rsidP="00A0144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44B" w:rsidRDefault="00A0144B" w:rsidP="00A0144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80D" w:rsidRDefault="001F280D" w:rsidP="002B558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80D" w:rsidRDefault="001F280D" w:rsidP="001F28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80D" w:rsidRDefault="001F280D" w:rsidP="001F28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80D" w:rsidRDefault="001F280D" w:rsidP="001F28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80D" w:rsidRDefault="001F280D" w:rsidP="00B27CF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D3283" w:rsidRDefault="00A0144B" w:rsidP="001F28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144B">
        <w:rPr>
          <w:rFonts w:ascii="Times New Roman" w:hAnsi="Times New Roman" w:cs="Times New Roman"/>
          <w:b/>
          <w:sz w:val="24"/>
          <w:szCs w:val="24"/>
        </w:rPr>
        <w:t xml:space="preserve">п. </w:t>
      </w:r>
      <w:proofErr w:type="gramStart"/>
      <w:r w:rsidRPr="00A0144B">
        <w:rPr>
          <w:rFonts w:ascii="Times New Roman" w:hAnsi="Times New Roman" w:cs="Times New Roman"/>
          <w:b/>
          <w:sz w:val="24"/>
          <w:szCs w:val="24"/>
        </w:rPr>
        <w:t>Гвардейское</w:t>
      </w:r>
      <w:proofErr w:type="gramEnd"/>
      <w:r w:rsidRPr="00A0144B">
        <w:rPr>
          <w:rFonts w:ascii="Times New Roman" w:hAnsi="Times New Roman" w:cs="Times New Roman"/>
          <w:b/>
          <w:sz w:val="24"/>
          <w:szCs w:val="24"/>
        </w:rPr>
        <w:t>, 2022 г.</w:t>
      </w:r>
    </w:p>
    <w:p w:rsidR="00051085" w:rsidRDefault="00343169" w:rsidP="00343169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82</w:t>
      </w:r>
    </w:p>
    <w:p w:rsidR="00051085" w:rsidRPr="005A2DD6" w:rsidRDefault="006113DC" w:rsidP="00343169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DD6">
        <w:rPr>
          <w:rFonts w:ascii="Times New Roman" w:hAnsi="Times New Roman" w:cs="Times New Roman"/>
          <w:b/>
          <w:sz w:val="28"/>
          <w:szCs w:val="28"/>
        </w:rPr>
        <w:t>Н3</w:t>
      </w:r>
      <w:r w:rsidR="00051085" w:rsidRPr="005A2DD6">
        <w:rPr>
          <w:rFonts w:ascii="Times New Roman" w:hAnsi="Times New Roman" w:cs="Times New Roman"/>
          <w:b/>
          <w:sz w:val="28"/>
          <w:szCs w:val="28"/>
        </w:rPr>
        <w:t>0</w:t>
      </w:r>
      <w:r w:rsidR="001E3F0A" w:rsidRPr="005A2D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3F0A" w:rsidRPr="005A2DD6" w:rsidRDefault="006113DC" w:rsidP="00343169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A2DD6">
        <w:rPr>
          <w:rFonts w:ascii="Times New Roman" w:hAnsi="Times New Roman" w:cs="Times New Roman"/>
          <w:b/>
          <w:sz w:val="28"/>
          <w:szCs w:val="28"/>
        </w:rPr>
        <w:t>НАРОДное</w:t>
      </w:r>
      <w:proofErr w:type="spellEnd"/>
      <w:r w:rsidRPr="005A2DD6">
        <w:rPr>
          <w:rFonts w:ascii="Times New Roman" w:hAnsi="Times New Roman" w:cs="Times New Roman"/>
          <w:b/>
          <w:sz w:val="28"/>
          <w:szCs w:val="28"/>
        </w:rPr>
        <w:t xml:space="preserve"> творчество – без границ</w:t>
      </w:r>
      <w:r w:rsidR="00051085" w:rsidRPr="005A2DD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43169" w:rsidRPr="005A2DD6">
        <w:rPr>
          <w:rFonts w:ascii="Times New Roman" w:hAnsi="Times New Roman" w:cs="Times New Roman"/>
          <w:b/>
          <w:sz w:val="28"/>
          <w:szCs w:val="28"/>
        </w:rPr>
        <w:t>работа библиотек в год</w:t>
      </w:r>
      <w:r w:rsidR="00051085" w:rsidRPr="005A2DD6">
        <w:rPr>
          <w:rFonts w:ascii="Times New Roman" w:hAnsi="Times New Roman" w:cs="Times New Roman"/>
          <w:b/>
          <w:sz w:val="28"/>
          <w:szCs w:val="28"/>
        </w:rPr>
        <w:t xml:space="preserve"> культурного наследия народов России</w:t>
      </w:r>
      <w:r w:rsidR="00343169" w:rsidRPr="005A2DD6">
        <w:rPr>
          <w:rFonts w:ascii="Times New Roman" w:hAnsi="Times New Roman" w:cs="Times New Roman"/>
          <w:b/>
          <w:sz w:val="28"/>
          <w:szCs w:val="28"/>
        </w:rPr>
        <w:t xml:space="preserve">: методические рекомендации /МКУК СР </w:t>
      </w:r>
      <w:r w:rsidR="00665245" w:rsidRPr="005A2DD6">
        <w:rPr>
          <w:rFonts w:ascii="Times New Roman" w:hAnsi="Times New Roman" w:cs="Times New Roman"/>
          <w:b/>
          <w:sz w:val="28"/>
          <w:szCs w:val="28"/>
        </w:rPr>
        <w:t>«</w:t>
      </w:r>
      <w:r w:rsidR="001E3F0A" w:rsidRPr="005A2DD6">
        <w:rPr>
          <w:rFonts w:ascii="Times New Roman" w:hAnsi="Times New Roman" w:cs="Times New Roman"/>
          <w:b/>
          <w:sz w:val="28"/>
          <w:szCs w:val="28"/>
        </w:rPr>
        <w:t>РЦБС</w:t>
      </w:r>
      <w:r w:rsidR="00665245" w:rsidRPr="005A2DD6">
        <w:rPr>
          <w:rFonts w:ascii="Times New Roman" w:hAnsi="Times New Roman" w:cs="Times New Roman"/>
          <w:b/>
          <w:sz w:val="28"/>
          <w:szCs w:val="28"/>
        </w:rPr>
        <w:t>»</w:t>
      </w:r>
      <w:r w:rsidR="001E3F0A" w:rsidRPr="005A2DD6">
        <w:rPr>
          <w:rFonts w:ascii="Times New Roman" w:hAnsi="Times New Roman" w:cs="Times New Roman"/>
          <w:b/>
          <w:sz w:val="28"/>
          <w:szCs w:val="28"/>
        </w:rPr>
        <w:t>; отдел методической и библи</w:t>
      </w:r>
      <w:r w:rsidR="00343169" w:rsidRPr="005A2DD6">
        <w:rPr>
          <w:rFonts w:ascii="Times New Roman" w:hAnsi="Times New Roman" w:cs="Times New Roman"/>
          <w:b/>
          <w:sz w:val="28"/>
          <w:szCs w:val="28"/>
        </w:rPr>
        <w:t>ографической работы; сост.</w:t>
      </w:r>
      <w:r w:rsidR="001E3F0A" w:rsidRPr="005A2DD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9736E" w:rsidRPr="005A2D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5B36">
        <w:rPr>
          <w:rFonts w:ascii="Times New Roman" w:hAnsi="Times New Roman" w:cs="Times New Roman"/>
          <w:b/>
          <w:sz w:val="28"/>
          <w:szCs w:val="28"/>
        </w:rPr>
        <w:t xml:space="preserve">Н.Н. </w:t>
      </w:r>
      <w:proofErr w:type="spellStart"/>
      <w:r w:rsidR="00115B36">
        <w:rPr>
          <w:rFonts w:ascii="Times New Roman" w:hAnsi="Times New Roman" w:cs="Times New Roman"/>
          <w:b/>
          <w:sz w:val="28"/>
          <w:szCs w:val="28"/>
        </w:rPr>
        <w:t>Тарадина</w:t>
      </w:r>
      <w:proofErr w:type="spellEnd"/>
      <w:r w:rsidR="001E3F0A" w:rsidRPr="005A2DD6">
        <w:rPr>
          <w:rFonts w:ascii="Times New Roman" w:hAnsi="Times New Roman" w:cs="Times New Roman"/>
          <w:b/>
          <w:sz w:val="28"/>
          <w:szCs w:val="28"/>
        </w:rPr>
        <w:t>; ответственный редактор</w:t>
      </w:r>
      <w:r w:rsidR="00115B36">
        <w:rPr>
          <w:rFonts w:ascii="Times New Roman" w:hAnsi="Times New Roman" w:cs="Times New Roman"/>
          <w:b/>
          <w:sz w:val="28"/>
          <w:szCs w:val="28"/>
        </w:rPr>
        <w:t xml:space="preserve"> Т.Р. Гончарук</w:t>
      </w:r>
      <w:r w:rsidR="001E3F0A" w:rsidRPr="005A2DD6">
        <w:rPr>
          <w:rFonts w:ascii="Times New Roman" w:hAnsi="Times New Roman" w:cs="Times New Roman"/>
          <w:b/>
          <w:sz w:val="28"/>
          <w:szCs w:val="28"/>
        </w:rPr>
        <w:t>; ответственный за выпуск</w:t>
      </w:r>
      <w:r w:rsidR="00115B36" w:rsidRPr="00115B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5B36" w:rsidRPr="005A2DD6">
        <w:rPr>
          <w:rFonts w:ascii="Times New Roman" w:hAnsi="Times New Roman" w:cs="Times New Roman"/>
          <w:b/>
          <w:sz w:val="28"/>
          <w:szCs w:val="28"/>
        </w:rPr>
        <w:t>Э. Ф. Кузнецова</w:t>
      </w:r>
      <w:bookmarkStart w:id="0" w:name="_GoBack"/>
      <w:bookmarkEnd w:id="0"/>
      <w:r w:rsidR="001E3F0A" w:rsidRPr="005A2DD6">
        <w:rPr>
          <w:rFonts w:ascii="Times New Roman" w:hAnsi="Times New Roman" w:cs="Times New Roman"/>
          <w:b/>
          <w:sz w:val="28"/>
          <w:szCs w:val="28"/>
        </w:rPr>
        <w:t>. -  Гвардейское, 2022.</w:t>
      </w:r>
    </w:p>
    <w:p w:rsidR="001E3F0A" w:rsidRPr="005A2DD6" w:rsidRDefault="001E3F0A" w:rsidP="00343169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3F0A" w:rsidRPr="005A2DD6" w:rsidRDefault="001E3F0A" w:rsidP="001E3F0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F0A" w:rsidRPr="005A2DD6" w:rsidRDefault="001E3F0A" w:rsidP="001E3F0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169" w:rsidRPr="005A2DD6" w:rsidRDefault="00343169" w:rsidP="001E3F0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169" w:rsidRPr="005A2DD6" w:rsidRDefault="00343169" w:rsidP="001E3F0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085" w:rsidRPr="005A2DD6" w:rsidRDefault="00051085" w:rsidP="001E3F0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085" w:rsidRPr="005A2DD6" w:rsidRDefault="00051085" w:rsidP="001E3F0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085" w:rsidRPr="005A2DD6" w:rsidRDefault="00051085" w:rsidP="00051085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DD6">
        <w:rPr>
          <w:rFonts w:ascii="Times New Roman" w:hAnsi="Times New Roman" w:cs="Times New Roman"/>
          <w:sz w:val="28"/>
          <w:szCs w:val="28"/>
        </w:rPr>
        <w:t xml:space="preserve">Уважаемые коллеги! В наших методических рекомендациях мы бы хотели напомнить Вам о традиционных и инновационных формах работы с населением в деле организации библиотечного обслуживания, просветительской и </w:t>
      </w:r>
      <w:proofErr w:type="spellStart"/>
      <w:r w:rsidRPr="005A2DD6">
        <w:rPr>
          <w:rFonts w:ascii="Times New Roman" w:hAnsi="Times New Roman" w:cs="Times New Roman"/>
          <w:sz w:val="28"/>
          <w:szCs w:val="28"/>
        </w:rPr>
        <w:t>культурнодосуговой</w:t>
      </w:r>
      <w:proofErr w:type="spellEnd"/>
      <w:r w:rsidRPr="005A2DD6">
        <w:rPr>
          <w:rFonts w:ascii="Times New Roman" w:hAnsi="Times New Roman" w:cs="Times New Roman"/>
          <w:sz w:val="28"/>
          <w:szCs w:val="28"/>
        </w:rPr>
        <w:t xml:space="preserve"> деятельности, посвященных юбилейному году. Надеемся, что данный материал поможет Вам при проведении  мероприятий к знаменательным событиям 2022 года – Года культурного наследия народов России.</w:t>
      </w:r>
    </w:p>
    <w:p w:rsidR="00343169" w:rsidRPr="005A2DD6" w:rsidRDefault="00343169" w:rsidP="00051085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1085" w:rsidRPr="005A2DD6" w:rsidRDefault="00051085" w:rsidP="00051085">
      <w:pPr>
        <w:spacing w:after="0" w:line="240" w:lineRule="auto"/>
        <w:ind w:left="-851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51085" w:rsidRDefault="00051085" w:rsidP="00051085">
      <w:pPr>
        <w:spacing w:after="0" w:line="24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51085" w:rsidRDefault="00051085" w:rsidP="0005108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43169" w:rsidRPr="001E3F0A" w:rsidRDefault="00343169" w:rsidP="00051085">
      <w:pPr>
        <w:spacing w:after="0" w:line="24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E3F0A" w:rsidRDefault="0029736E" w:rsidP="00051085">
      <w:pPr>
        <w:spacing w:after="0" w:line="240" w:lineRule="auto"/>
        <w:ind w:left="-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24844044" wp14:editId="00A22E26">
            <wp:simplePos x="0" y="0"/>
            <wp:positionH relativeFrom="column">
              <wp:posOffset>-531495</wp:posOffset>
            </wp:positionH>
            <wp:positionV relativeFrom="paragraph">
              <wp:posOffset>95885</wp:posOffset>
            </wp:positionV>
            <wp:extent cx="6537960" cy="4450080"/>
            <wp:effectExtent l="0" t="0" r="0" b="7620"/>
            <wp:wrapNone/>
            <wp:docPr id="5" name="Рисунок 5" descr="C:\Users\METODIST-D\Desktop\00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-D\Desktop\001.jpe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760" cy="44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F0A" w:rsidRPr="001E3F0A" w:rsidRDefault="001E3F0A" w:rsidP="0029736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E3F0A" w:rsidRPr="00700517" w:rsidRDefault="00665245" w:rsidP="001E3F0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 w:rsidRPr="0070051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«</w:t>
      </w:r>
      <w:r w:rsidR="001E3F0A" w:rsidRPr="0070051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Это огромная радость для миллионов людей, которые занимаются народным творчеством, которые увлечены народным искусством по всей стране. Мы видим, что для людей это – дело, которому они посвящают всю свою жизнь, которое объединяет представителей самых разных поколений</w:t>
      </w:r>
      <w:r w:rsidRPr="0070051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»</w:t>
      </w:r>
      <w:r w:rsidR="001E3F0A" w:rsidRPr="0070051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.</w:t>
      </w:r>
    </w:p>
    <w:p w:rsidR="001E3F0A" w:rsidRPr="00700517" w:rsidRDefault="001E3F0A" w:rsidP="001E3F0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 w:rsidRPr="0070051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 xml:space="preserve">Министр культуры РФ Владимир </w:t>
      </w:r>
      <w:proofErr w:type="spellStart"/>
      <w:r w:rsidRPr="0070051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Мединский</w:t>
      </w:r>
      <w:proofErr w:type="spellEnd"/>
    </w:p>
    <w:p w:rsidR="001E3F0A" w:rsidRPr="00700517" w:rsidRDefault="001E3F0A" w:rsidP="001E3F0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1E3F0A" w:rsidRPr="00700517" w:rsidRDefault="00665245" w:rsidP="001E3F0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 w:rsidRPr="0070051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«</w:t>
      </w:r>
      <w:r w:rsidR="001E3F0A" w:rsidRPr="0070051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Ранее уже предлагалось провести в России год народного искусства и нематериального культурного наследия наших народов,— сказал президент.— Давайте так и сделаем. Сделаем это в 2022 году. Важно хорошо и содержательно наполнить его программу, учесть особенности каждого нашего региона</w:t>
      </w:r>
      <w:r w:rsidRPr="0070051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»</w:t>
      </w:r>
      <w:r w:rsidR="001E3F0A" w:rsidRPr="0070051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 xml:space="preserve">.                                                         </w:t>
      </w:r>
    </w:p>
    <w:p w:rsidR="00AF2814" w:rsidRPr="00EF1806" w:rsidRDefault="001E3F0A" w:rsidP="00EF1806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 w:rsidRPr="0070051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lastRenderedPageBreak/>
        <w:t>Президент РФ Владимир Путин</w:t>
      </w:r>
    </w:p>
    <w:p w:rsidR="00AF2814" w:rsidRDefault="00AF2814" w:rsidP="00AF2814">
      <w:pPr>
        <w:spacing w:after="0" w:line="240" w:lineRule="auto"/>
        <w:ind w:left="-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F28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AD1C40" wp14:editId="212186EA">
            <wp:extent cx="5645659" cy="6789420"/>
            <wp:effectExtent l="0" t="0" r="0" b="0"/>
            <wp:docPr id="32" name="Рисунок 32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43" cy="678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14" w:rsidRDefault="00AF2814" w:rsidP="002D328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252B2F" w:rsidRDefault="00252B2F" w:rsidP="002D328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252B2F" w:rsidRDefault="00252B2F" w:rsidP="002D328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E21280" w:rsidRDefault="00E21280" w:rsidP="002D328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E21280" w:rsidRDefault="00E21280" w:rsidP="00E21280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252B2F" w:rsidRDefault="00E21280" w:rsidP="002D328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 wp14:anchorId="32236AE0">
            <wp:extent cx="3963035" cy="9753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814" w:rsidRDefault="00AF2814" w:rsidP="002D328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252B2F" w:rsidRPr="00EF1806" w:rsidRDefault="00252B2F" w:rsidP="00A80BF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lastRenderedPageBreak/>
        <w:t>Работа библиотек в Год культурного наследия народов России</w:t>
      </w:r>
      <w:r w:rsidRPr="00EF1806">
        <w:rPr>
          <w:rFonts w:ascii="Times New Roman" w:hAnsi="Times New Roman" w:cs="Times New Roman"/>
          <w:sz w:val="32"/>
          <w:szCs w:val="32"/>
        </w:rPr>
        <w:t>.</w:t>
      </w:r>
    </w:p>
    <w:p w:rsidR="00252B2F" w:rsidRPr="00EF1806" w:rsidRDefault="00252B2F" w:rsidP="00252B2F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252B2F" w:rsidRPr="00EF1806" w:rsidRDefault="00252B2F" w:rsidP="00252B2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Сегодня на библиотеку возложена важнейшая задача сохранения и передачи культурного наследия, национальных традиций, нравственных ценностей, где с помощью своих ресурсов библиотека может показать читателям всё многообразие обрядов, праздников, трудовых и житейских буден, глубоко нравственных семейных традиций, мудрости народной, заключенных в фольклоре, произведениях народного искусства. Знакомя читателей с поговорками, загадками, пословицами, сказками, мы тем самым приобщаем их к общечеловеческим нравственным ценностям. В фольклоре, каким-то особенным образом сочетаются слово, музыкальный ритм, напевность. Адресованные детям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потешки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, прибаутки,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заклички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звучат, как ласковый говорок, выражая заботу, нежность, веру в благополучное будущее. В пословицах, поговорках метко оцениваются различные жизненные позиции, высмеиваются недостатки, восхваляются положительные качества людей.</w:t>
      </w:r>
    </w:p>
    <w:p w:rsidR="00252B2F" w:rsidRPr="00EF1806" w:rsidRDefault="00252B2F" w:rsidP="00252B2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Особое место в произведениях устного народного творчества занимают уважительное отношение к труду, восхищение мастерством человеческих рук. Благодаря этому, фольклор является богатейшим источником познавательного и нравственного развития.</w:t>
      </w:r>
    </w:p>
    <w:p w:rsidR="00252B2F" w:rsidRPr="00EF1806" w:rsidRDefault="00252B2F" w:rsidP="00252B2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Культурное наследие прошлого народ хранит веками. Издревле Россия славилась своими традициями, праздниками, обычаями, обрядами. В этом году вы поможете открыть своим читателям прекрасный ларец народной мудрости. Познакомить с искусством народа, песнями, сказками и т.д.</w:t>
      </w:r>
    </w:p>
    <w:p w:rsidR="00252B2F" w:rsidRPr="00EF1806" w:rsidRDefault="00252B2F" w:rsidP="00252B2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i/>
          <w:sz w:val="32"/>
          <w:szCs w:val="32"/>
        </w:rPr>
        <w:t>Приоритетным направлением работы библиотек является краеведение</w:t>
      </w:r>
      <w:r w:rsidRPr="00EF1806">
        <w:rPr>
          <w:rFonts w:ascii="Times New Roman" w:hAnsi="Times New Roman" w:cs="Times New Roman"/>
          <w:sz w:val="32"/>
          <w:szCs w:val="32"/>
        </w:rPr>
        <w:t>. Библиотекари должны понимать, что без знания истории края, своих корней, народного творчества рушится преемственность поколений. Поэтому необходимо проводить исследовательскую работу по изучению истории</w:t>
      </w:r>
    </w:p>
    <w:p w:rsidR="00252B2F" w:rsidRPr="00EF1806" w:rsidRDefault="00252B2F" w:rsidP="00252B2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населенных пунктов, осуществлять сбор разнообразных фактов, способствующих воссозданию истории местности.</w:t>
      </w:r>
    </w:p>
    <w:p w:rsidR="00252B2F" w:rsidRPr="00EF1806" w:rsidRDefault="00252B2F" w:rsidP="00252B2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Библиотекам принадлежит важная роль в сохранении традиционного народного искусства, особенно регионального и местного. Основными  задачами библиотек в этом направлении являются: разработка и проведение мероприятий, направленных на закрепление и популяризацию объектов нематериального наследия в социуме; </w:t>
      </w:r>
      <w:r w:rsidRPr="00EF1806">
        <w:rPr>
          <w:rFonts w:ascii="Times New Roman" w:hAnsi="Times New Roman" w:cs="Times New Roman"/>
          <w:sz w:val="32"/>
          <w:szCs w:val="32"/>
        </w:rPr>
        <w:lastRenderedPageBreak/>
        <w:t>увеличение посещаемости культурных мероприятий; возрождение, сохранение и развитие культурно-исторических традиций; создание условий для развития местного традиционного народного художественного творчества.</w:t>
      </w:r>
    </w:p>
    <w:p w:rsidR="00252B2F" w:rsidRPr="00EF1806" w:rsidRDefault="00252B2F" w:rsidP="00252B2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Необходимо выделить основные направления деятельности библиотек по сохранению и возрождению традиций народного искусства:</w:t>
      </w:r>
    </w:p>
    <w:p w:rsidR="00402306" w:rsidRPr="00EF1806" w:rsidRDefault="00402306" w:rsidP="00252B2F">
      <w:pPr>
        <w:numPr>
          <w:ilvl w:val="0"/>
          <w:numId w:val="23"/>
        </w:numPr>
        <w:spacing w:after="0" w:line="240" w:lineRule="auto"/>
        <w:ind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проведение в библиотеках традиционных народных праздников,</w:t>
      </w:r>
      <w:r w:rsidR="00252B2F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>фольклорных вечеров, в т. ч. в рамках, существующих при библиотеках</w:t>
      </w:r>
      <w:r w:rsidR="00252B2F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>клубов по интересам;</w:t>
      </w:r>
    </w:p>
    <w:p w:rsidR="00402306" w:rsidRPr="00EF1806" w:rsidRDefault="00402306" w:rsidP="00252B2F">
      <w:pPr>
        <w:numPr>
          <w:ilvl w:val="0"/>
          <w:numId w:val="24"/>
        </w:numPr>
        <w:spacing w:after="0" w:line="240" w:lineRule="auto"/>
        <w:ind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организация и подготовка различных мероприятий по изучению</w:t>
      </w:r>
      <w:r w:rsidR="00252B2F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>народного искусства, выставок народного творчества;</w:t>
      </w:r>
    </w:p>
    <w:p w:rsidR="00402306" w:rsidRPr="00EF1806" w:rsidRDefault="00402306" w:rsidP="00252B2F">
      <w:pPr>
        <w:numPr>
          <w:ilvl w:val="0"/>
          <w:numId w:val="24"/>
        </w:numPr>
        <w:spacing w:after="0" w:line="240" w:lineRule="auto"/>
        <w:ind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организация клубов и кружков по рукоделию в традициях народной</w:t>
      </w:r>
      <w:r w:rsidR="00252B2F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>культуры.</w:t>
      </w:r>
    </w:p>
    <w:p w:rsidR="0066339F" w:rsidRPr="00EF1806" w:rsidRDefault="00252B2F" w:rsidP="0066339F">
      <w:pPr>
        <w:numPr>
          <w:ilvl w:val="0"/>
          <w:numId w:val="32"/>
        </w:numPr>
        <w:spacing w:after="0" w:line="240" w:lineRule="auto"/>
        <w:ind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Важную роль в работе библиотек занимает пропаганда народных традиций, праздников, фольклора, обрядов.</w:t>
      </w:r>
      <w:r w:rsidR="0066339F" w:rsidRPr="00EF1806">
        <w:rPr>
          <w:rFonts w:ascii="Arial" w:eastAsia="Times New Roman" w:hAnsi="Arial" w:cs="Arial"/>
          <w:color w:val="404040"/>
          <w:sz w:val="32"/>
          <w:szCs w:val="32"/>
          <w:lang w:eastAsia="ru-RU"/>
        </w:rPr>
        <w:t xml:space="preserve"> </w:t>
      </w:r>
      <w:r w:rsidR="0066339F" w:rsidRPr="00EF1806">
        <w:rPr>
          <w:rFonts w:ascii="Times New Roman" w:hAnsi="Times New Roman" w:cs="Times New Roman"/>
          <w:sz w:val="32"/>
          <w:szCs w:val="32"/>
        </w:rPr>
        <w:t>Сохранение и возрождение народных традиций.</w:t>
      </w:r>
    </w:p>
    <w:p w:rsidR="0066339F" w:rsidRPr="00EF1806" w:rsidRDefault="0066339F" w:rsidP="0066339F">
      <w:pPr>
        <w:numPr>
          <w:ilvl w:val="0"/>
          <w:numId w:val="32"/>
        </w:numPr>
        <w:spacing w:after="0" w:line="240" w:lineRule="auto"/>
        <w:ind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Возрождение православных традиций нашего села.</w:t>
      </w:r>
    </w:p>
    <w:p w:rsidR="0066339F" w:rsidRPr="00EF1806" w:rsidRDefault="0066339F" w:rsidP="0066339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Планирование и проведение мероприятий, направленных на сохранение традиций наших предков носит календарный характер, то есть, приурочен к народным праздникам, издревле почитаемых на Руси.</w:t>
      </w:r>
    </w:p>
    <w:p w:rsidR="0066339F" w:rsidRPr="00EF1806" w:rsidRDefault="0066339F" w:rsidP="0066339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В январе - </w:t>
      </w:r>
      <w:r w:rsidRPr="00EF1806">
        <w:rPr>
          <w:rFonts w:ascii="Times New Roman" w:hAnsi="Times New Roman" w:cs="Times New Roman"/>
          <w:b/>
          <w:sz w:val="32"/>
          <w:szCs w:val="32"/>
        </w:rPr>
        <w:t>святочные гадания</w:t>
      </w:r>
      <w:r w:rsidRPr="00EF1806">
        <w:rPr>
          <w:rFonts w:ascii="Times New Roman" w:hAnsi="Times New Roman" w:cs="Times New Roman"/>
          <w:sz w:val="32"/>
          <w:szCs w:val="32"/>
        </w:rPr>
        <w:t xml:space="preserve"> для девушек, колядки для детей фольклорные посиделки для взрослых.</w:t>
      </w:r>
    </w:p>
    <w:p w:rsidR="0066339F" w:rsidRPr="00EF1806" w:rsidRDefault="0066339F" w:rsidP="0066339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sz w:val="32"/>
          <w:szCs w:val="32"/>
        </w:rPr>
        <w:t>Широкая Масленица</w:t>
      </w:r>
      <w:r w:rsidRPr="00EF1806">
        <w:rPr>
          <w:rFonts w:ascii="Times New Roman" w:hAnsi="Times New Roman" w:cs="Times New Roman"/>
          <w:sz w:val="32"/>
          <w:szCs w:val="32"/>
        </w:rPr>
        <w:t xml:space="preserve"> – народные гуляния для жителей села.</w:t>
      </w:r>
    </w:p>
    <w:p w:rsidR="0066339F" w:rsidRPr="00EF1806" w:rsidRDefault="0066339F" w:rsidP="0066339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sz w:val="32"/>
          <w:szCs w:val="32"/>
        </w:rPr>
        <w:t>Летний круг праздников</w:t>
      </w:r>
      <w:r w:rsidRPr="00EF1806">
        <w:rPr>
          <w:rFonts w:ascii="Times New Roman" w:hAnsi="Times New Roman" w:cs="Times New Roman"/>
          <w:sz w:val="32"/>
          <w:szCs w:val="32"/>
        </w:rPr>
        <w:t xml:space="preserve"> (День села, Иван Купала, Троица – зеленые святки, день Петра и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Февронии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Спасы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F802A7" w:rsidRPr="00EF1806" w:rsidRDefault="0066339F" w:rsidP="0066339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EF1806">
        <w:rPr>
          <w:rFonts w:ascii="Times New Roman" w:hAnsi="Times New Roman" w:cs="Times New Roman"/>
          <w:b/>
          <w:sz w:val="32"/>
          <w:szCs w:val="32"/>
        </w:rPr>
        <w:t xml:space="preserve">День Покров </w:t>
      </w:r>
      <w:r w:rsidR="00F802A7" w:rsidRPr="00EF1806">
        <w:rPr>
          <w:rFonts w:ascii="Times New Roman" w:hAnsi="Times New Roman" w:cs="Times New Roman"/>
          <w:b/>
          <w:sz w:val="32"/>
          <w:szCs w:val="32"/>
        </w:rPr>
        <w:t>и другие.</w:t>
      </w:r>
    </w:p>
    <w:p w:rsidR="0066339F" w:rsidRPr="00EF1806" w:rsidRDefault="0066339F" w:rsidP="0066339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Формы проведения таких мероприятий различны. 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Это и конкурсы, игры, викторины, забавы, фольклорные посиделки, литературные светелки, праздники.</w:t>
      </w:r>
      <w:proofErr w:type="gramEnd"/>
    </w:p>
    <w:p w:rsidR="00252B2F" w:rsidRPr="00EF1806" w:rsidRDefault="00252B2F" w:rsidP="00252B2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 Перед библиотеками стоит задача научить пользователей чувствовать и воспринимать всю красоту и гармонию народных произведений искусства, предметов народного быта. Сохранение и развитие национальной культуры, своих корней – это одна из важнейших задач современной библиотеки.</w:t>
      </w:r>
    </w:p>
    <w:p w:rsidR="00252B2F" w:rsidRPr="00EF1806" w:rsidRDefault="00252B2F" w:rsidP="00252B2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Начинать работу, безусловно, нужно с анализа библиотечных фондов.</w:t>
      </w:r>
    </w:p>
    <w:p w:rsidR="00252B2F" w:rsidRPr="00EF1806" w:rsidRDefault="00252B2F" w:rsidP="00252B2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Эта кропотливая работа поможет подобрать литературу по культуре межнациональных отношений, народному искусству и культурному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наследию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.О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>бращаем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ваше внимание на следующие разделы для изучения фонда:</w:t>
      </w:r>
    </w:p>
    <w:p w:rsidR="0026349F" w:rsidRPr="00EF1806" w:rsidRDefault="00402306" w:rsidP="00252B2F">
      <w:pPr>
        <w:numPr>
          <w:ilvl w:val="0"/>
          <w:numId w:val="28"/>
        </w:numPr>
        <w:spacing w:after="0" w:line="240" w:lineRule="auto"/>
        <w:ind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lastRenderedPageBreak/>
        <w:t>63.5 – Этнография (этнология, народоведение)</w:t>
      </w:r>
    </w:p>
    <w:p w:rsidR="0026349F" w:rsidRPr="00EF1806" w:rsidRDefault="00402306" w:rsidP="00252B2F">
      <w:pPr>
        <w:numPr>
          <w:ilvl w:val="0"/>
          <w:numId w:val="28"/>
        </w:numPr>
        <w:spacing w:after="0" w:line="240" w:lineRule="auto"/>
        <w:ind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82 – Фольклор. Фольклористика</w:t>
      </w:r>
    </w:p>
    <w:p w:rsidR="00CD1B6B" w:rsidRPr="00EF1806" w:rsidRDefault="00402306" w:rsidP="00252B2F">
      <w:pPr>
        <w:numPr>
          <w:ilvl w:val="0"/>
          <w:numId w:val="28"/>
        </w:numPr>
        <w:spacing w:after="0" w:line="240" w:lineRule="auto"/>
        <w:ind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85 – Искусство. Искусствоведение</w:t>
      </w:r>
    </w:p>
    <w:p w:rsidR="00252B2F" w:rsidRPr="00EF1806" w:rsidRDefault="00252B2F" w:rsidP="00252B2F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Следующим шагом в работе по раскрытию книжного фонда является выставочная деятельность. В библиотеках есть книги, знакомящие с различными видами старинных ремесел, технологиями изготовления изделий, предварительной обработкой материалов. Можно организовать выставки поделок местных мастеров: «Умелые руки не знают скуки», «Сувениры своими руками», «Вышивка – чудо рук человеческих». Выставки могут сопровождаться обзорами и беседами.</w:t>
      </w:r>
    </w:p>
    <w:p w:rsidR="002D3283" w:rsidRPr="00EF1806" w:rsidRDefault="002D3283" w:rsidP="00252B2F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F1E23" w:rsidRPr="00EF1806" w:rsidRDefault="004F1E23" w:rsidP="00E21280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1543A" w:rsidRPr="00EF1806" w:rsidRDefault="00B1543A" w:rsidP="00B1543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i/>
          <w:color w:val="FF0000"/>
          <w:sz w:val="32"/>
          <w:szCs w:val="32"/>
        </w:rPr>
        <w:t>Книжные выставки</w:t>
      </w:r>
    </w:p>
    <w:p w:rsidR="00B1543A" w:rsidRPr="00EF1806" w:rsidRDefault="00B1543A" w:rsidP="00B1543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B1543A" w:rsidRPr="00EF1806" w:rsidRDefault="00B1543A" w:rsidP="00B1543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Экспозиция </w:t>
      </w:r>
      <w:r w:rsidRPr="00EF1806">
        <w:rPr>
          <w:rFonts w:ascii="Times New Roman" w:hAnsi="Times New Roman" w:cs="Times New Roman"/>
          <w:b/>
          <w:sz w:val="32"/>
          <w:szCs w:val="32"/>
        </w:rPr>
        <w:t>«Сокровища книжного искусства»</w:t>
      </w:r>
      <w:r w:rsidRPr="00EF1806">
        <w:rPr>
          <w:rFonts w:ascii="Times New Roman" w:hAnsi="Times New Roman" w:cs="Times New Roman"/>
          <w:sz w:val="32"/>
          <w:szCs w:val="32"/>
        </w:rPr>
        <w:t>, состоит из разделов:</w:t>
      </w:r>
    </w:p>
    <w:p w:rsidR="00B1543A" w:rsidRPr="00EF1806" w:rsidRDefault="00B1543A" w:rsidP="0039049A">
      <w:pPr>
        <w:pStyle w:val="aa"/>
        <w:numPr>
          <w:ilvl w:val="0"/>
          <w:numId w:val="7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«Архитектурные чудеса»</w:t>
      </w:r>
    </w:p>
    <w:p w:rsidR="00B1543A" w:rsidRPr="00EF1806" w:rsidRDefault="00B1543A" w:rsidP="0039049A">
      <w:pPr>
        <w:pStyle w:val="aa"/>
        <w:numPr>
          <w:ilvl w:val="0"/>
          <w:numId w:val="7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«Музеи России»</w:t>
      </w:r>
    </w:p>
    <w:p w:rsidR="00B1543A" w:rsidRPr="00EF1806" w:rsidRDefault="00B1543A" w:rsidP="0039049A">
      <w:pPr>
        <w:pStyle w:val="aa"/>
        <w:numPr>
          <w:ilvl w:val="0"/>
          <w:numId w:val="7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«Шедевры живописи»</w:t>
      </w:r>
    </w:p>
    <w:p w:rsidR="00B1543A" w:rsidRPr="00EF1806" w:rsidRDefault="00B1543A" w:rsidP="0039049A">
      <w:pPr>
        <w:pStyle w:val="aa"/>
        <w:numPr>
          <w:ilvl w:val="0"/>
          <w:numId w:val="7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«Творим красоту своими руками»</w:t>
      </w:r>
    </w:p>
    <w:p w:rsidR="00B1543A" w:rsidRPr="00EF1806" w:rsidRDefault="00B1543A" w:rsidP="0039049A">
      <w:pPr>
        <w:pStyle w:val="aa"/>
        <w:numPr>
          <w:ilvl w:val="0"/>
          <w:numId w:val="7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«Тайны музыки»</w:t>
      </w:r>
    </w:p>
    <w:p w:rsidR="00B1543A" w:rsidRPr="00EF1806" w:rsidRDefault="00B1543A" w:rsidP="00B1543A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На выставке будут демонстрироваться уникальные книги и альбомы по разным видам русского искусства.</w:t>
      </w:r>
    </w:p>
    <w:p w:rsidR="00B1543A" w:rsidRPr="00EF1806" w:rsidRDefault="00B1543A" w:rsidP="00B1543A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F2814" w:rsidRPr="00EF1806" w:rsidRDefault="00B1543A" w:rsidP="00AF2814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Выставка-экскурсия</w:t>
      </w:r>
      <w:r w:rsidRPr="00EF1806">
        <w:rPr>
          <w:rFonts w:ascii="Times New Roman" w:hAnsi="Times New Roman" w:cs="Times New Roman"/>
          <w:b/>
          <w:sz w:val="32"/>
          <w:szCs w:val="32"/>
        </w:rPr>
        <w:t xml:space="preserve"> «Память в мраморе и граните</w:t>
      </w:r>
      <w:r w:rsidR="00643155" w:rsidRPr="00EF1806">
        <w:rPr>
          <w:rFonts w:ascii="Times New Roman" w:hAnsi="Times New Roman" w:cs="Times New Roman"/>
          <w:b/>
          <w:sz w:val="32"/>
          <w:szCs w:val="32"/>
        </w:rPr>
        <w:t>»</w:t>
      </w:r>
    </w:p>
    <w:p w:rsidR="00B1543A" w:rsidRPr="00EF1806" w:rsidRDefault="00B1543A" w:rsidP="00AF2814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По историческим памятникам </w:t>
      </w:r>
      <w:r w:rsidR="0039049A" w:rsidRPr="00EF1806">
        <w:rPr>
          <w:rFonts w:ascii="Times New Roman" w:hAnsi="Times New Roman" w:cs="Times New Roman"/>
          <w:sz w:val="32"/>
          <w:szCs w:val="32"/>
        </w:rPr>
        <w:t xml:space="preserve"> и достопримечательным местам России, Крыма</w:t>
      </w:r>
      <w:r w:rsidR="00A12499" w:rsidRPr="00EF1806">
        <w:rPr>
          <w:rFonts w:ascii="Times New Roman" w:hAnsi="Times New Roman" w:cs="Times New Roman"/>
          <w:sz w:val="32"/>
          <w:szCs w:val="32"/>
        </w:rPr>
        <w:t>:</w:t>
      </w:r>
    </w:p>
    <w:p w:rsidR="00A12499" w:rsidRPr="00EF1806" w:rsidRDefault="00A12499" w:rsidP="00643155">
      <w:pPr>
        <w:spacing w:after="0" w:line="240" w:lineRule="auto"/>
        <w:ind w:left="-131"/>
        <w:contextualSpacing/>
        <w:rPr>
          <w:rFonts w:ascii="Times New Roman" w:hAnsi="Times New Roman" w:cs="Times New Roman"/>
          <w:sz w:val="32"/>
          <w:szCs w:val="32"/>
        </w:rPr>
      </w:pPr>
    </w:p>
    <w:p w:rsidR="00643155" w:rsidRPr="00EF1806" w:rsidRDefault="00643155" w:rsidP="00643155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Памятники героям войны</w:t>
      </w:r>
    </w:p>
    <w:p w:rsidR="00643155" w:rsidRPr="00EF1806" w:rsidRDefault="00643155" w:rsidP="00643155">
      <w:pPr>
        <w:numPr>
          <w:ilvl w:val="0"/>
          <w:numId w:val="38"/>
        </w:num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Города-герои</w:t>
      </w:r>
    </w:p>
    <w:p w:rsidR="00A12499" w:rsidRPr="00EF1806" w:rsidRDefault="00643155" w:rsidP="00643155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Памятники литературным героям</w:t>
      </w:r>
    </w:p>
    <w:p w:rsidR="00643155" w:rsidRPr="00EF1806" w:rsidRDefault="00643155" w:rsidP="00643155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Памятники сказочным персонажам</w:t>
      </w:r>
    </w:p>
    <w:p w:rsidR="00643155" w:rsidRPr="00EF1806" w:rsidRDefault="00643155" w:rsidP="00643155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Памятники писателям</w:t>
      </w:r>
    </w:p>
    <w:p w:rsidR="00643155" w:rsidRPr="00EF1806" w:rsidRDefault="00643155" w:rsidP="00643155">
      <w:pPr>
        <w:pStyle w:val="aa"/>
        <w:spacing w:after="0" w:line="240" w:lineRule="auto"/>
        <w:ind w:left="-131"/>
        <w:rPr>
          <w:rFonts w:ascii="Times New Roman" w:hAnsi="Times New Roman" w:cs="Times New Roman"/>
          <w:sz w:val="32"/>
          <w:szCs w:val="32"/>
        </w:rPr>
      </w:pPr>
    </w:p>
    <w:p w:rsidR="00D90AAB" w:rsidRPr="00EF1806" w:rsidRDefault="00D90AAB" w:rsidP="00D90AA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К</w:t>
      </w:r>
      <w:r w:rsidR="00B1543A" w:rsidRPr="00EF1806">
        <w:rPr>
          <w:rFonts w:ascii="Times New Roman" w:hAnsi="Times New Roman" w:cs="Times New Roman"/>
          <w:sz w:val="32"/>
          <w:szCs w:val="32"/>
        </w:rPr>
        <w:t xml:space="preserve">нижная выставка </w:t>
      </w:r>
      <w:r w:rsidR="00B1543A" w:rsidRPr="00EF1806">
        <w:rPr>
          <w:rFonts w:ascii="Times New Roman" w:hAnsi="Times New Roman" w:cs="Times New Roman"/>
          <w:b/>
          <w:sz w:val="32"/>
          <w:szCs w:val="32"/>
        </w:rPr>
        <w:t>«Край, где прописано сердце»</w:t>
      </w:r>
    </w:p>
    <w:p w:rsidR="00643155" w:rsidRPr="00EF1806" w:rsidRDefault="00643155" w:rsidP="00D11B74">
      <w:pPr>
        <w:pStyle w:val="aa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«История села»</w:t>
      </w:r>
    </w:p>
    <w:p w:rsidR="00643155" w:rsidRPr="00EF1806" w:rsidRDefault="00D90AAB" w:rsidP="00D11B74">
      <w:pPr>
        <w:pStyle w:val="aa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«История </w:t>
      </w:r>
      <w:r w:rsidR="00643155" w:rsidRPr="00EF1806">
        <w:rPr>
          <w:rFonts w:ascii="Times New Roman" w:hAnsi="Times New Roman" w:cs="Times New Roman"/>
          <w:sz w:val="32"/>
          <w:szCs w:val="32"/>
        </w:rPr>
        <w:t>библиотеки»</w:t>
      </w:r>
    </w:p>
    <w:p w:rsidR="00643155" w:rsidRPr="00EF1806" w:rsidRDefault="00B1543A" w:rsidP="00D11B74">
      <w:pPr>
        <w:pStyle w:val="aa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lastRenderedPageBreak/>
        <w:t>«Лучшие люди с</w:t>
      </w:r>
      <w:r w:rsidR="00D90AAB" w:rsidRPr="00EF1806">
        <w:rPr>
          <w:rFonts w:ascii="Times New Roman" w:hAnsi="Times New Roman" w:cs="Times New Roman"/>
          <w:sz w:val="32"/>
          <w:szCs w:val="32"/>
        </w:rPr>
        <w:t xml:space="preserve">ела», картотека </w:t>
      </w:r>
    </w:p>
    <w:p w:rsidR="00B1543A" w:rsidRPr="00EF1806" w:rsidRDefault="00D90AAB" w:rsidP="00D11B74">
      <w:pPr>
        <w:pStyle w:val="aa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«Важные события </w:t>
      </w:r>
      <w:r w:rsidR="00B1543A" w:rsidRPr="00EF1806">
        <w:rPr>
          <w:rFonts w:ascii="Times New Roman" w:hAnsi="Times New Roman" w:cs="Times New Roman"/>
          <w:sz w:val="32"/>
          <w:szCs w:val="32"/>
        </w:rPr>
        <w:t>села».</w:t>
      </w:r>
    </w:p>
    <w:p w:rsidR="00643155" w:rsidRPr="00EF1806" w:rsidRDefault="00D11B74" w:rsidP="00D90AAB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643155" w:rsidRPr="00EF1806">
        <w:rPr>
          <w:rFonts w:ascii="Times New Roman" w:hAnsi="Times New Roman" w:cs="Times New Roman"/>
          <w:sz w:val="32"/>
          <w:szCs w:val="32"/>
        </w:rPr>
        <w:t>На ней можно расположить тематические папки, картотеки</w:t>
      </w:r>
    </w:p>
    <w:p w:rsidR="00D90AAB" w:rsidRPr="00EF1806" w:rsidRDefault="00D90AAB" w:rsidP="00D90AA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11B74" w:rsidRPr="00EF1806" w:rsidRDefault="00D11B74" w:rsidP="00D90AA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1B74" w:rsidRPr="00EF1806" w:rsidRDefault="00B1543A" w:rsidP="00D11B74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sz w:val="32"/>
          <w:szCs w:val="32"/>
        </w:rPr>
        <w:t>«</w:t>
      </w:r>
      <w:r w:rsidR="00D90AAB" w:rsidRPr="00EF1806">
        <w:rPr>
          <w:rFonts w:ascii="Times New Roman" w:hAnsi="Times New Roman" w:cs="Times New Roman"/>
          <w:b/>
          <w:sz w:val="32"/>
          <w:szCs w:val="32"/>
        </w:rPr>
        <w:t>Краса ненаглядная</w:t>
      </w:r>
      <w:r w:rsidR="0039049A" w:rsidRPr="00EF1806">
        <w:rPr>
          <w:rFonts w:ascii="Times New Roman" w:hAnsi="Times New Roman" w:cs="Times New Roman"/>
          <w:sz w:val="32"/>
          <w:szCs w:val="32"/>
        </w:rPr>
        <w:t>»</w:t>
      </w:r>
      <w:r w:rsidR="00D11B74" w:rsidRPr="00EF1806">
        <w:rPr>
          <w:rFonts w:ascii="Times New Roman" w:hAnsi="Times New Roman" w:cs="Times New Roman"/>
          <w:sz w:val="32"/>
          <w:szCs w:val="32"/>
        </w:rPr>
        <w:t xml:space="preserve">  (</w:t>
      </w:r>
      <w:r w:rsidR="0039049A" w:rsidRPr="00EF1806">
        <w:rPr>
          <w:rFonts w:ascii="Times New Roman" w:hAnsi="Times New Roman" w:cs="Times New Roman"/>
          <w:sz w:val="32"/>
          <w:szCs w:val="32"/>
        </w:rPr>
        <w:t>О народных промыслах</w:t>
      </w:r>
      <w:r w:rsidR="00D11B74" w:rsidRPr="00EF1806">
        <w:rPr>
          <w:rFonts w:ascii="Times New Roman" w:hAnsi="Times New Roman" w:cs="Times New Roman"/>
          <w:sz w:val="32"/>
          <w:szCs w:val="32"/>
        </w:rPr>
        <w:t>)</w:t>
      </w:r>
    </w:p>
    <w:p w:rsidR="00D11B74" w:rsidRPr="00EF1806" w:rsidRDefault="00864B22" w:rsidP="00D11B74">
      <w:pPr>
        <w:pStyle w:val="aa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Волшебно-расписные игрушки», «Словно радуга весной» (</w:t>
      </w:r>
      <w:r w:rsidR="00D90AAB" w:rsidRPr="00EF1806">
        <w:rPr>
          <w:rFonts w:ascii="Times New Roman" w:hAnsi="Times New Roman" w:cs="Times New Roman"/>
          <w:sz w:val="32"/>
          <w:szCs w:val="32"/>
        </w:rPr>
        <w:t>о дымковской игрушке</w:t>
      </w:r>
      <w:r w:rsidRPr="00EF1806">
        <w:rPr>
          <w:rFonts w:ascii="Times New Roman" w:hAnsi="Times New Roman" w:cs="Times New Roman"/>
          <w:sz w:val="32"/>
          <w:szCs w:val="32"/>
        </w:rPr>
        <w:t>)</w:t>
      </w:r>
      <w:r w:rsidR="00D90AAB" w:rsidRPr="00EF1806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D11B74" w:rsidRPr="00EF1806" w:rsidRDefault="00B61BC8" w:rsidP="00D11B74">
      <w:pPr>
        <w:pStyle w:val="aa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«20 оттенков 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синего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 xml:space="preserve">», «Небесные краски на белом фарфоре» (о </w:t>
      </w:r>
      <w:r w:rsidR="00B1543A" w:rsidRPr="00EF1806">
        <w:rPr>
          <w:rFonts w:ascii="Times New Roman" w:hAnsi="Times New Roman" w:cs="Times New Roman"/>
          <w:sz w:val="32"/>
          <w:szCs w:val="32"/>
        </w:rPr>
        <w:t>гжельской посуде</w:t>
      </w:r>
      <w:r w:rsidRPr="00EF1806">
        <w:rPr>
          <w:rFonts w:ascii="Times New Roman" w:hAnsi="Times New Roman" w:cs="Times New Roman"/>
          <w:sz w:val="32"/>
          <w:szCs w:val="32"/>
        </w:rPr>
        <w:t>)</w:t>
      </w:r>
      <w:r w:rsidR="00B1543A" w:rsidRPr="00EF1806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D11B74" w:rsidRPr="00EF1806" w:rsidRDefault="00864B22" w:rsidP="00864B22">
      <w:pPr>
        <w:pStyle w:val="aa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Cs/>
          <w:iCs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«Палех. Лаковая миниатюра»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,»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bCs/>
          <w:iCs/>
          <w:sz w:val="32"/>
          <w:szCs w:val="32"/>
        </w:rPr>
        <w:t>Палехская миниатюра: от истоков до дней сегодняшних»</w:t>
      </w:r>
      <w:r w:rsidRPr="00EF1806">
        <w:rPr>
          <w:rFonts w:ascii="Times New Roman" w:hAnsi="Times New Roman" w:cs="Times New Roman"/>
          <w:sz w:val="32"/>
          <w:szCs w:val="32"/>
        </w:rPr>
        <w:t xml:space="preserve"> (о </w:t>
      </w:r>
      <w:r w:rsidR="00B1543A" w:rsidRPr="00EF1806">
        <w:rPr>
          <w:rFonts w:ascii="Times New Roman" w:hAnsi="Times New Roman" w:cs="Times New Roman"/>
          <w:sz w:val="32"/>
          <w:szCs w:val="32"/>
        </w:rPr>
        <w:t>палехско</w:t>
      </w:r>
      <w:r w:rsidR="00D90AAB" w:rsidRPr="00EF1806">
        <w:rPr>
          <w:rFonts w:ascii="Times New Roman" w:hAnsi="Times New Roman" w:cs="Times New Roman"/>
          <w:sz w:val="32"/>
          <w:szCs w:val="32"/>
        </w:rPr>
        <w:t>й лаковой миниатюре</w:t>
      </w:r>
      <w:r w:rsidRPr="00EF1806">
        <w:rPr>
          <w:rFonts w:ascii="Times New Roman" w:hAnsi="Times New Roman" w:cs="Times New Roman"/>
          <w:sz w:val="32"/>
          <w:szCs w:val="32"/>
        </w:rPr>
        <w:t>)</w:t>
      </w:r>
      <w:r w:rsidR="00D90AAB" w:rsidRPr="00EF1806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D11B74" w:rsidRPr="00EF1806" w:rsidRDefault="00864B22" w:rsidP="00864B22">
      <w:pPr>
        <w:pStyle w:val="aa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«Самобытное искусство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жостовских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мастеров»</w:t>
      </w:r>
      <w:r w:rsidR="00EB372F" w:rsidRPr="00EF1806">
        <w:rPr>
          <w:rFonts w:ascii="Times New Roman" w:hAnsi="Times New Roman" w:cs="Times New Roman"/>
          <w:sz w:val="32"/>
          <w:szCs w:val="32"/>
        </w:rPr>
        <w:t>, «А </w:t>
      </w:r>
      <w:proofErr w:type="spellStart"/>
      <w:r w:rsidR="00EB372F" w:rsidRPr="00EF1806">
        <w:rPr>
          <w:rFonts w:ascii="Times New Roman" w:hAnsi="Times New Roman" w:cs="Times New Roman"/>
          <w:bCs/>
          <w:sz w:val="32"/>
          <w:szCs w:val="32"/>
        </w:rPr>
        <w:t>жостовские</w:t>
      </w:r>
      <w:proofErr w:type="spellEnd"/>
      <w:r w:rsidR="00EB372F" w:rsidRPr="00EF1806">
        <w:rPr>
          <w:rFonts w:ascii="Times New Roman" w:hAnsi="Times New Roman" w:cs="Times New Roman"/>
          <w:sz w:val="32"/>
          <w:szCs w:val="32"/>
        </w:rPr>
        <w:t> кисти нежнее легкой вербы»</w:t>
      </w:r>
      <w:r w:rsidRPr="00EF1806">
        <w:rPr>
          <w:rFonts w:ascii="Times New Roman" w:hAnsi="Times New Roman" w:cs="Times New Roman"/>
          <w:sz w:val="32"/>
          <w:szCs w:val="32"/>
        </w:rPr>
        <w:t xml:space="preserve"> (о </w:t>
      </w:r>
      <w:proofErr w:type="spellStart"/>
      <w:r w:rsidR="00D90AAB" w:rsidRPr="00EF1806">
        <w:rPr>
          <w:rFonts w:ascii="Times New Roman" w:hAnsi="Times New Roman" w:cs="Times New Roman"/>
          <w:sz w:val="32"/>
          <w:szCs w:val="32"/>
        </w:rPr>
        <w:t>жостовских</w:t>
      </w:r>
      <w:proofErr w:type="spellEnd"/>
      <w:r w:rsidR="00D90AAB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B1543A" w:rsidRPr="00EF1806">
        <w:rPr>
          <w:rFonts w:ascii="Times New Roman" w:hAnsi="Times New Roman" w:cs="Times New Roman"/>
          <w:sz w:val="32"/>
          <w:szCs w:val="32"/>
        </w:rPr>
        <w:t>подносах</w:t>
      </w:r>
      <w:r w:rsidRPr="00EF1806">
        <w:rPr>
          <w:rFonts w:ascii="Times New Roman" w:hAnsi="Times New Roman" w:cs="Times New Roman"/>
          <w:sz w:val="32"/>
          <w:szCs w:val="32"/>
        </w:rPr>
        <w:t>)</w:t>
      </w:r>
      <w:r w:rsidR="00B1543A" w:rsidRPr="00EF1806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B1543A" w:rsidRPr="00EF1806" w:rsidRDefault="00EB372F" w:rsidP="00D11B74">
      <w:pPr>
        <w:pStyle w:val="aa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«Золотая Хохлома», «Я всё небо разрисую хохломой», (о </w:t>
      </w:r>
      <w:r w:rsidR="00B1543A" w:rsidRPr="00EF1806">
        <w:rPr>
          <w:rFonts w:ascii="Times New Roman" w:hAnsi="Times New Roman" w:cs="Times New Roman"/>
          <w:sz w:val="32"/>
          <w:szCs w:val="32"/>
        </w:rPr>
        <w:t>деревянной расписной посуде из Хохломы</w:t>
      </w:r>
      <w:r w:rsidRPr="00EF1806">
        <w:rPr>
          <w:rFonts w:ascii="Times New Roman" w:hAnsi="Times New Roman" w:cs="Times New Roman"/>
          <w:sz w:val="32"/>
          <w:szCs w:val="32"/>
        </w:rPr>
        <w:t>)</w:t>
      </w:r>
      <w:r w:rsidR="00B1543A" w:rsidRPr="00EF1806">
        <w:rPr>
          <w:rFonts w:ascii="Times New Roman" w:hAnsi="Times New Roman" w:cs="Times New Roman"/>
          <w:sz w:val="32"/>
          <w:szCs w:val="32"/>
        </w:rPr>
        <w:t>.</w:t>
      </w:r>
    </w:p>
    <w:p w:rsidR="00D90AAB" w:rsidRPr="00EF1806" w:rsidRDefault="00D90AAB" w:rsidP="00D90AA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B1543A" w:rsidRPr="00EF1806" w:rsidRDefault="00D90AAB" w:rsidP="00D90AA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1806">
        <w:rPr>
          <w:rFonts w:ascii="Times New Roman" w:hAnsi="Times New Roman" w:cs="Times New Roman"/>
          <w:b/>
          <w:sz w:val="32"/>
          <w:szCs w:val="32"/>
        </w:rPr>
        <w:t>Ю</w:t>
      </w:r>
      <w:r w:rsidR="00B1543A" w:rsidRPr="00EF1806">
        <w:rPr>
          <w:rFonts w:ascii="Times New Roman" w:hAnsi="Times New Roman" w:cs="Times New Roman"/>
          <w:b/>
          <w:sz w:val="32"/>
          <w:szCs w:val="32"/>
        </w:rPr>
        <w:t>билеи</w:t>
      </w:r>
    </w:p>
    <w:p w:rsidR="00B1543A" w:rsidRPr="00EF1806" w:rsidRDefault="00D90AAB" w:rsidP="0039049A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F1806">
        <w:rPr>
          <w:rFonts w:ascii="Times New Roman" w:hAnsi="Times New Roman" w:cs="Times New Roman"/>
          <w:b/>
          <w:sz w:val="32"/>
          <w:szCs w:val="32"/>
        </w:rPr>
        <w:t>-</w:t>
      </w:r>
      <w:r w:rsidR="00B1543A" w:rsidRPr="00EF1806">
        <w:rPr>
          <w:rFonts w:ascii="Times New Roman" w:hAnsi="Times New Roman" w:cs="Times New Roman"/>
          <w:sz w:val="32"/>
          <w:szCs w:val="32"/>
        </w:rPr>
        <w:t xml:space="preserve"> «Вдохновение на кончике пера»: </w:t>
      </w:r>
      <w:r w:rsidR="00B1543A" w:rsidRPr="00EF1806">
        <w:rPr>
          <w:rFonts w:ascii="Times New Roman" w:hAnsi="Times New Roman" w:cs="Times New Roman"/>
          <w:b/>
          <w:sz w:val="32"/>
          <w:szCs w:val="32"/>
        </w:rPr>
        <w:t>Писатели - юбиляры года</w:t>
      </w:r>
    </w:p>
    <w:p w:rsidR="00B1543A" w:rsidRPr="00EF1806" w:rsidRDefault="00D90AAB" w:rsidP="00EB372F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-</w:t>
      </w:r>
      <w:r w:rsidR="00B1543A" w:rsidRPr="00EF1806">
        <w:rPr>
          <w:rFonts w:ascii="Times New Roman" w:hAnsi="Times New Roman" w:cs="Times New Roman"/>
          <w:sz w:val="32"/>
          <w:szCs w:val="32"/>
        </w:rPr>
        <w:t xml:space="preserve"> «Души моей окна я в мир распахну…»: </w:t>
      </w:r>
      <w:r w:rsidR="00B1543A" w:rsidRPr="00EF1806">
        <w:rPr>
          <w:rFonts w:ascii="Times New Roman" w:hAnsi="Times New Roman" w:cs="Times New Roman"/>
          <w:b/>
          <w:sz w:val="32"/>
          <w:szCs w:val="32"/>
        </w:rPr>
        <w:t>Поэты России – юбиляры</w:t>
      </w:r>
      <w:r w:rsidR="00B1543A" w:rsidRPr="00EF1806">
        <w:rPr>
          <w:rFonts w:ascii="Times New Roman" w:hAnsi="Times New Roman" w:cs="Times New Roman"/>
          <w:sz w:val="32"/>
          <w:szCs w:val="32"/>
        </w:rPr>
        <w:t>.</w:t>
      </w:r>
    </w:p>
    <w:p w:rsidR="00B1543A" w:rsidRPr="00EF1806" w:rsidRDefault="00D90AAB" w:rsidP="0039049A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- «</w:t>
      </w:r>
      <w:r w:rsidR="00B1543A" w:rsidRPr="00EF1806">
        <w:rPr>
          <w:rFonts w:ascii="Times New Roman" w:hAnsi="Times New Roman" w:cs="Times New Roman"/>
          <w:sz w:val="32"/>
          <w:szCs w:val="32"/>
        </w:rPr>
        <w:t>Мир искусства – в юбилейных датах</w:t>
      </w:r>
      <w:r w:rsidRPr="00EF1806">
        <w:rPr>
          <w:rFonts w:ascii="Times New Roman" w:hAnsi="Times New Roman" w:cs="Times New Roman"/>
          <w:sz w:val="32"/>
          <w:szCs w:val="32"/>
        </w:rPr>
        <w:t>»</w:t>
      </w:r>
    </w:p>
    <w:p w:rsidR="0039049A" w:rsidRPr="00EF1806" w:rsidRDefault="0039049A" w:rsidP="004B7F6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1280" w:rsidRPr="00EF1806" w:rsidRDefault="00E21280" w:rsidP="004B7F6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1280" w:rsidRPr="00EF1806" w:rsidRDefault="00E21280" w:rsidP="004B7F6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1280" w:rsidRPr="00EF1806" w:rsidRDefault="00E21280" w:rsidP="00E21280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E21280" w:rsidRPr="00EF1806" w:rsidRDefault="00E21280" w:rsidP="004B7F6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4197330E" wp14:editId="608E74D4">
            <wp:extent cx="3963035" cy="9753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F63" w:rsidRPr="00EF1806" w:rsidRDefault="004B7F63" w:rsidP="004B7F6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i/>
          <w:color w:val="FF0000"/>
          <w:sz w:val="32"/>
          <w:szCs w:val="32"/>
        </w:rPr>
        <w:t>Названия для книжных выставок</w:t>
      </w:r>
    </w:p>
    <w:p w:rsidR="001E3F0A" w:rsidRPr="00EF1806" w:rsidRDefault="001E3F0A" w:rsidP="00503AD1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D90AAB" w:rsidRPr="00EF1806" w:rsidRDefault="0039049A" w:rsidP="0039049A">
      <w:pPr>
        <w:pStyle w:val="aa"/>
        <w:numPr>
          <w:ilvl w:val="0"/>
          <w:numId w:val="16"/>
        </w:numPr>
        <w:spacing w:after="0" w:line="240" w:lineRule="auto"/>
        <w:ind w:left="-567" w:hanging="284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D90AAB" w:rsidRPr="00EF1806">
        <w:rPr>
          <w:rFonts w:ascii="Times New Roman" w:hAnsi="Times New Roman" w:cs="Times New Roman"/>
          <w:sz w:val="32"/>
          <w:szCs w:val="32"/>
        </w:rPr>
        <w:t>«Культурное наследие от поколения к поколению»</w:t>
      </w:r>
    </w:p>
    <w:p w:rsidR="00D90AAB" w:rsidRPr="00EF1806" w:rsidRDefault="0039049A" w:rsidP="0039049A">
      <w:pPr>
        <w:pStyle w:val="aa"/>
        <w:numPr>
          <w:ilvl w:val="0"/>
          <w:numId w:val="16"/>
        </w:numPr>
        <w:spacing w:after="0" w:line="240" w:lineRule="auto"/>
        <w:ind w:left="-567" w:hanging="284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</w:t>
      </w:r>
      <w:r w:rsidR="00D90AAB" w:rsidRPr="00EF1806">
        <w:rPr>
          <w:rFonts w:ascii="Times New Roman" w:hAnsi="Times New Roman" w:cs="Times New Roman"/>
          <w:sz w:val="32"/>
          <w:szCs w:val="32"/>
        </w:rPr>
        <w:t>Театр – это особый мир» (о Большом театре)</w:t>
      </w:r>
    </w:p>
    <w:p w:rsidR="00D90AAB" w:rsidRPr="00EF1806" w:rsidRDefault="00D90AAB" w:rsidP="0039049A">
      <w:pPr>
        <w:pStyle w:val="aa"/>
        <w:numPr>
          <w:ilvl w:val="0"/>
          <w:numId w:val="16"/>
        </w:numPr>
        <w:spacing w:after="0" w:line="240" w:lineRule="auto"/>
        <w:ind w:left="-567" w:hanging="284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«Путешествие в страну Вдохновение»</w:t>
      </w:r>
    </w:p>
    <w:p w:rsidR="00D90AAB" w:rsidRPr="00EF1806" w:rsidRDefault="00D90AAB" w:rsidP="0039049A">
      <w:pPr>
        <w:pStyle w:val="aa"/>
        <w:numPr>
          <w:ilvl w:val="0"/>
          <w:numId w:val="16"/>
        </w:numPr>
        <w:spacing w:after="0" w:line="240" w:lineRule="auto"/>
        <w:ind w:left="-567" w:hanging="284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Природа глазами художника»</w:t>
      </w:r>
    </w:p>
    <w:p w:rsidR="00D90AAB" w:rsidRPr="00EF1806" w:rsidRDefault="00D90AAB" w:rsidP="0039049A">
      <w:pPr>
        <w:pStyle w:val="aa"/>
        <w:numPr>
          <w:ilvl w:val="0"/>
          <w:numId w:val="16"/>
        </w:numPr>
        <w:spacing w:after="0" w:line="240" w:lineRule="auto"/>
        <w:ind w:left="-567" w:hanging="284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«Русская поэзия в музыке и красках»</w:t>
      </w:r>
    </w:p>
    <w:p w:rsidR="00D90AAB" w:rsidRPr="00EF1806" w:rsidRDefault="00D90AAB" w:rsidP="0039049A">
      <w:pPr>
        <w:pStyle w:val="aa"/>
        <w:numPr>
          <w:ilvl w:val="0"/>
          <w:numId w:val="16"/>
        </w:numPr>
        <w:spacing w:after="0" w:line="240" w:lineRule="auto"/>
        <w:ind w:left="-567" w:hanging="284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lastRenderedPageBreak/>
        <w:t>«Слово. Музыка. Образ»</w:t>
      </w:r>
    </w:p>
    <w:p w:rsidR="00D90AAB" w:rsidRPr="00EF1806" w:rsidRDefault="00D90AAB" w:rsidP="0039049A">
      <w:pPr>
        <w:pStyle w:val="aa"/>
        <w:numPr>
          <w:ilvl w:val="0"/>
          <w:numId w:val="16"/>
        </w:numPr>
        <w:spacing w:after="0" w:line="240" w:lineRule="auto"/>
        <w:ind w:left="-567" w:hanging="284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«Чары непостижимой красоты» (</w:t>
      </w:r>
      <w:r w:rsidR="0039049A" w:rsidRPr="00EF1806">
        <w:rPr>
          <w:rFonts w:ascii="Times New Roman" w:hAnsi="Times New Roman" w:cs="Times New Roman"/>
          <w:sz w:val="32"/>
          <w:szCs w:val="32"/>
        </w:rPr>
        <w:t xml:space="preserve">день </w:t>
      </w:r>
      <w:r w:rsidRPr="00EF1806">
        <w:rPr>
          <w:rFonts w:ascii="Times New Roman" w:hAnsi="Times New Roman" w:cs="Times New Roman"/>
          <w:sz w:val="32"/>
          <w:szCs w:val="32"/>
        </w:rPr>
        <w:t xml:space="preserve"> танца, 29апреля)</w:t>
      </w:r>
    </w:p>
    <w:p w:rsidR="00D90AAB" w:rsidRPr="00EF1806" w:rsidRDefault="00D90AAB" w:rsidP="0039049A">
      <w:pPr>
        <w:pStyle w:val="aa"/>
        <w:numPr>
          <w:ilvl w:val="0"/>
          <w:numId w:val="16"/>
        </w:numPr>
        <w:spacing w:after="0" w:line="240" w:lineRule="auto"/>
        <w:ind w:left="-567" w:hanging="284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«Народным традициям жить и крепнуть»</w:t>
      </w:r>
    </w:p>
    <w:p w:rsidR="00D90AAB" w:rsidRPr="00EF1806" w:rsidRDefault="00D90AAB" w:rsidP="0039049A">
      <w:pPr>
        <w:pStyle w:val="aa"/>
        <w:numPr>
          <w:ilvl w:val="0"/>
          <w:numId w:val="16"/>
        </w:numPr>
        <w:spacing w:after="0" w:line="240" w:lineRule="auto"/>
        <w:ind w:left="-567" w:hanging="284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«Путеводитель по святым местам России»</w:t>
      </w:r>
    </w:p>
    <w:p w:rsidR="00D90AAB" w:rsidRPr="00EF1806" w:rsidRDefault="00D90AAB" w:rsidP="0039049A">
      <w:pPr>
        <w:pStyle w:val="aa"/>
        <w:numPr>
          <w:ilvl w:val="0"/>
          <w:numId w:val="16"/>
        </w:numPr>
        <w:spacing w:after="0" w:line="240" w:lineRule="auto"/>
        <w:ind w:left="-567" w:hanging="284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«Традиции живая нить»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В мире нет милей и краше песен и преданий наших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Возвращение к истокам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Гончарное искусство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Диво дивное - песня русская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Духовность. Нравственность. Культура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Заветы доброй старины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Звени, звени, златая Русь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Из нас слагается народ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К истокам народной культуры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Мир дому твоему: традиции и обычаи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Многообразие русских народных промыслов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Народным традициям жить и крепнуть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Путеводитель по святым местам России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Родники народные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Старинные русские народные игры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Традиции живая нить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Традиции хранить и умножать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Традиции. Духовность. Возрождение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4B7F63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Храмов благовест святой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FA5D4E" w:rsidRPr="00EF1806" w:rsidRDefault="004B7F63" w:rsidP="004B7F6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665245" w:rsidRPr="00EF1806">
        <w:rPr>
          <w:rFonts w:ascii="Times New Roman" w:hAnsi="Times New Roman" w:cs="Times New Roman"/>
          <w:sz w:val="32"/>
          <w:szCs w:val="32"/>
        </w:rPr>
        <w:t>«</w:t>
      </w:r>
      <w:r w:rsidRPr="00EF1806">
        <w:rPr>
          <w:rFonts w:ascii="Times New Roman" w:hAnsi="Times New Roman" w:cs="Times New Roman"/>
          <w:sz w:val="32"/>
          <w:szCs w:val="32"/>
        </w:rPr>
        <w:t>Я люблю твою, Россия, старину</w:t>
      </w:r>
      <w:r w:rsidR="00665245" w:rsidRPr="00EF1806">
        <w:rPr>
          <w:rFonts w:ascii="Times New Roman" w:hAnsi="Times New Roman" w:cs="Times New Roman"/>
          <w:sz w:val="32"/>
          <w:szCs w:val="32"/>
        </w:rPr>
        <w:t>»</w:t>
      </w:r>
    </w:p>
    <w:p w:rsidR="002D3283" w:rsidRPr="00EF1806" w:rsidRDefault="002D3283" w:rsidP="00D819EB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</w:p>
    <w:p w:rsidR="002D3283" w:rsidRPr="00EF1806" w:rsidRDefault="002D3283" w:rsidP="004C59C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1280" w:rsidRPr="00EF1806" w:rsidRDefault="00E21280" w:rsidP="004C59C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1280" w:rsidRPr="00EF1806" w:rsidRDefault="00E21280" w:rsidP="004C59C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4AF1" w:rsidRPr="00EF1806" w:rsidRDefault="00194AF1" w:rsidP="00A80BF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A80BFB" w:rsidRPr="00EF1806" w:rsidRDefault="00A80BFB" w:rsidP="00A80BF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F18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424D390" wp14:editId="23D52065">
            <wp:extent cx="3962400" cy="9758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62" cy="975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085" w:rsidRPr="00EF1806" w:rsidRDefault="00051085" w:rsidP="00051085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2B2F" w:rsidRPr="00EF1806" w:rsidRDefault="00252B2F" w:rsidP="00252B2F">
      <w:pPr>
        <w:spacing w:after="0" w:line="240" w:lineRule="auto"/>
        <w:ind w:left="-851" w:right="-28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lastRenderedPageBreak/>
        <w:t>В рамках культурно-досуговой работы предлагаем провести литературно-музыкальные вечера, посвящённые народной песне. Фольклорные посиделки посвятить народным праздникам и обрядам. Такие мероприятия всегда интересны, эмоциональны, информационно насыщенны, привлекают внимание читателей. С целью развития творческих способностей читателей в последнее время актуальны в библиотеках мастер-классы</w:t>
      </w:r>
    </w:p>
    <w:p w:rsidR="00252B2F" w:rsidRPr="00EF1806" w:rsidRDefault="00252B2F" w:rsidP="004C59C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85987" w:rsidRPr="00EF1806" w:rsidRDefault="004C59C3" w:rsidP="004C59C3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i/>
          <w:color w:val="FF0000"/>
          <w:sz w:val="32"/>
          <w:szCs w:val="32"/>
        </w:rPr>
        <w:t>Формы</w:t>
      </w:r>
      <w:r w:rsidR="00D607D4" w:rsidRPr="00EF1806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массовых мероприятий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Акция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Библиоринг</w:t>
      </w:r>
      <w:proofErr w:type="spellEnd"/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Вечер-встреча с деятелями искусства и культуры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Вечер-дайвинг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Всероссийская акция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Декада народной музыки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Декада народной песни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Декада народных праздников и обрядов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Декада народных ремёсел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Декада устного народного творчества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Декада фольклорного театра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День информации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День русской национальной культуры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Дискуссионный час о важности русского языка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Интеллектуальные игры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КВН по русским пословицам и поговоркам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Лингво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-вечер-признание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Литературно-познавательное путешествие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Образовательные игры для детей и взрослых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Познавательный час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Праздник народного творчества и культуры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Праздник русского языка и культуры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Творческая мастерская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Творческий марафон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Устный журнал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Фольклорный вечер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Цикл мероприятий о русском языке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lastRenderedPageBreak/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Час диалогового общения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Час знакомства</w:t>
      </w:r>
    </w:p>
    <w:p w:rsidR="00725E32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Час истории</w:t>
      </w:r>
    </w:p>
    <w:p w:rsidR="002D3283" w:rsidRPr="00EF1806" w:rsidRDefault="00725E32" w:rsidP="00725E32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Час познания</w:t>
      </w:r>
    </w:p>
    <w:p w:rsidR="00725E32" w:rsidRPr="00EF1806" w:rsidRDefault="0066339F" w:rsidP="00E21280">
      <w:pPr>
        <w:pStyle w:val="aa"/>
        <w:numPr>
          <w:ilvl w:val="0"/>
          <w:numId w:val="31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Фестиваль творческих идей</w:t>
      </w:r>
    </w:p>
    <w:p w:rsidR="00051085" w:rsidRPr="00EF1806" w:rsidRDefault="00051085" w:rsidP="008F4998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194AF1" w:rsidRPr="00EF1806" w:rsidRDefault="00D607D4" w:rsidP="0066339F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i/>
          <w:color w:val="FF0000"/>
          <w:sz w:val="32"/>
          <w:szCs w:val="32"/>
        </w:rPr>
        <w:t>Названия мероприятий</w:t>
      </w:r>
    </w:p>
    <w:p w:rsidR="004C59C3" w:rsidRPr="00EF1806" w:rsidRDefault="004C59C3" w:rsidP="000528EF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0528EF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>Щедра</w:t>
      </w:r>
      <w:r w:rsidR="000A147D" w:rsidRPr="00EF1806">
        <w:rPr>
          <w:rFonts w:ascii="Times New Roman" w:hAnsi="Times New Roman" w:cs="Times New Roman"/>
          <w:sz w:val="32"/>
          <w:szCs w:val="32"/>
        </w:rPr>
        <w:t xml:space="preserve"> талантами </w:t>
      </w:r>
      <w:r w:rsidR="000528EF" w:rsidRPr="00EF1806">
        <w:rPr>
          <w:rFonts w:ascii="Times New Roman" w:hAnsi="Times New Roman" w:cs="Times New Roman"/>
          <w:sz w:val="32"/>
          <w:szCs w:val="32"/>
        </w:rPr>
        <w:t>родная сторона</w:t>
      </w:r>
    </w:p>
    <w:p w:rsidR="0094549C" w:rsidRPr="00EF1806" w:rsidRDefault="0094549C" w:rsidP="0094549C">
      <w:pPr>
        <w:pStyle w:val="aa"/>
        <w:numPr>
          <w:ilvl w:val="0"/>
          <w:numId w:val="20"/>
        </w:num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Народы Крыма. Традиции и культура</w:t>
      </w:r>
    </w:p>
    <w:p w:rsidR="0094549C" w:rsidRPr="00EF1806" w:rsidRDefault="0094549C" w:rsidP="0094549C">
      <w:pPr>
        <w:pStyle w:val="aa"/>
        <w:numPr>
          <w:ilvl w:val="0"/>
          <w:numId w:val="20"/>
        </w:num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Народный национальный костюм</w:t>
      </w:r>
    </w:p>
    <w:p w:rsidR="0094549C" w:rsidRPr="00EF1806" w:rsidRDefault="0094549C" w:rsidP="0094549C">
      <w:pPr>
        <w:pStyle w:val="aa"/>
        <w:numPr>
          <w:ilvl w:val="0"/>
          <w:numId w:val="20"/>
        </w:num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Из истории национального костюма крымских татар</w:t>
      </w:r>
    </w:p>
    <w:p w:rsidR="0094549C" w:rsidRPr="00EF1806" w:rsidRDefault="0094549C" w:rsidP="0094549C">
      <w:pPr>
        <w:pStyle w:val="aa"/>
        <w:numPr>
          <w:ilvl w:val="0"/>
          <w:numId w:val="20"/>
        </w:num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«По святым местам Крыма»</w:t>
      </w:r>
    </w:p>
    <w:p w:rsidR="0094549C" w:rsidRPr="00EF1806" w:rsidRDefault="0094549C" w:rsidP="0094549C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Культура древних славян</w:t>
      </w:r>
    </w:p>
    <w:p w:rsidR="0094549C" w:rsidRPr="00EF1806" w:rsidRDefault="0094549C" w:rsidP="0094549C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Пословица недаром молвится </w:t>
      </w:r>
    </w:p>
    <w:p w:rsidR="0094549C" w:rsidRPr="00EF1806" w:rsidRDefault="0094549C" w:rsidP="0094549C">
      <w:pPr>
        <w:pStyle w:val="aa"/>
        <w:numPr>
          <w:ilvl w:val="0"/>
          <w:numId w:val="19"/>
        </w:numPr>
        <w:spacing w:after="0" w:line="240" w:lineRule="auto"/>
        <w:ind w:left="-567" w:hanging="284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Звезды русских былин</w:t>
      </w:r>
    </w:p>
    <w:p w:rsidR="004C59C3" w:rsidRPr="00EF1806" w:rsidRDefault="004C59C3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D40B19" w:rsidRPr="00EF1806">
        <w:rPr>
          <w:rFonts w:ascii="Times New Roman" w:hAnsi="Times New Roman" w:cs="Times New Roman"/>
          <w:sz w:val="32"/>
          <w:szCs w:val="32"/>
        </w:rPr>
        <w:t xml:space="preserve"> Фольклорная азбука</w:t>
      </w:r>
    </w:p>
    <w:p w:rsidR="004C59C3" w:rsidRPr="00EF1806" w:rsidRDefault="004C59C3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D40B19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>В гостя</w:t>
      </w:r>
      <w:r w:rsidR="00D40B19" w:rsidRPr="00EF1806">
        <w:rPr>
          <w:rFonts w:ascii="Times New Roman" w:hAnsi="Times New Roman" w:cs="Times New Roman"/>
          <w:sz w:val="32"/>
          <w:szCs w:val="32"/>
        </w:rPr>
        <w:t>х у мастеров народных промыслов</w:t>
      </w:r>
    </w:p>
    <w:p w:rsidR="004C59C3" w:rsidRPr="00EF1806" w:rsidRDefault="004C59C3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163659" w:rsidRPr="00EF1806">
        <w:rPr>
          <w:rFonts w:ascii="Times New Roman" w:hAnsi="Times New Roman" w:cs="Times New Roman"/>
          <w:sz w:val="32"/>
          <w:szCs w:val="32"/>
        </w:rPr>
        <w:t xml:space="preserve"> Мир русского фольклора</w:t>
      </w:r>
    </w:p>
    <w:p w:rsidR="004C59C3" w:rsidRPr="00EF1806" w:rsidRDefault="004C59C3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163659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>П</w:t>
      </w:r>
      <w:r w:rsidR="00163659" w:rsidRPr="00EF1806">
        <w:rPr>
          <w:rFonts w:ascii="Times New Roman" w:hAnsi="Times New Roman" w:cs="Times New Roman"/>
          <w:sz w:val="32"/>
          <w:szCs w:val="32"/>
        </w:rPr>
        <w:t>амять народа в книжной культуре</w:t>
      </w:r>
    </w:p>
    <w:p w:rsidR="004C59C3" w:rsidRPr="00EF1806" w:rsidRDefault="004C59C3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163659" w:rsidRPr="00EF1806">
        <w:rPr>
          <w:rFonts w:ascii="Times New Roman" w:hAnsi="Times New Roman" w:cs="Times New Roman"/>
          <w:sz w:val="32"/>
          <w:szCs w:val="32"/>
        </w:rPr>
        <w:t xml:space="preserve"> Звени и пой, златая Русь!</w:t>
      </w:r>
    </w:p>
    <w:p w:rsidR="004C59C3" w:rsidRPr="00EF1806" w:rsidRDefault="004C59C3" w:rsidP="00163659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163659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>Славянская р</w:t>
      </w:r>
      <w:r w:rsidR="00163659" w:rsidRPr="00EF1806">
        <w:rPr>
          <w:rFonts w:ascii="Times New Roman" w:hAnsi="Times New Roman" w:cs="Times New Roman"/>
          <w:sz w:val="32"/>
          <w:szCs w:val="32"/>
        </w:rPr>
        <w:t>адуга</w:t>
      </w:r>
    </w:p>
    <w:p w:rsidR="004C59C3" w:rsidRPr="00EF1806" w:rsidRDefault="004C59C3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163659" w:rsidRPr="00EF1806">
        <w:rPr>
          <w:rFonts w:ascii="Times New Roman" w:hAnsi="Times New Roman" w:cs="Times New Roman"/>
          <w:sz w:val="32"/>
          <w:szCs w:val="32"/>
        </w:rPr>
        <w:t xml:space="preserve"> Славянский калейдоскоп</w:t>
      </w:r>
    </w:p>
    <w:p w:rsidR="004C59C3" w:rsidRPr="00EF1806" w:rsidRDefault="004C59C3" w:rsidP="001E3F0A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163659" w:rsidRPr="00EF1806">
        <w:rPr>
          <w:rFonts w:ascii="Times New Roman" w:hAnsi="Times New Roman" w:cs="Times New Roman"/>
          <w:sz w:val="32"/>
          <w:szCs w:val="32"/>
        </w:rPr>
        <w:t xml:space="preserve"> В стране русского языка</w:t>
      </w:r>
    </w:p>
    <w:p w:rsidR="001E3F0A" w:rsidRPr="00EF1806" w:rsidRDefault="001E3F0A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Mincho" w:eastAsia="MS Mincho" w:hAnsi="MS Mincho" w:cs="MS Mincho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Родное слово, родная речь</w:t>
      </w:r>
    </w:p>
    <w:p w:rsidR="001E3F0A" w:rsidRPr="00EF1806" w:rsidRDefault="001E3F0A" w:rsidP="001E3F0A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Mincho" w:eastAsia="MS Mincho" w:hAnsi="MS Mincho" w:cs="MS Mincho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4C59C3" w:rsidRPr="00EF1806">
        <w:rPr>
          <w:rFonts w:ascii="Times New Roman" w:hAnsi="Times New Roman" w:cs="Times New Roman"/>
          <w:sz w:val="32"/>
          <w:szCs w:val="32"/>
        </w:rPr>
        <w:t>Кладез</w:t>
      </w:r>
      <w:r w:rsidRPr="00EF1806">
        <w:rPr>
          <w:rFonts w:ascii="Times New Roman" w:hAnsi="Times New Roman" w:cs="Times New Roman"/>
          <w:sz w:val="32"/>
          <w:szCs w:val="32"/>
        </w:rPr>
        <w:t>ь мудрости – русская пословица</w:t>
      </w:r>
    </w:p>
    <w:p w:rsidR="004C59C3" w:rsidRPr="00EF1806" w:rsidRDefault="001E3F0A" w:rsidP="001E3F0A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Mincho" w:eastAsia="MS Mincho" w:hAnsi="MS Mincho" w:cs="MS Mincho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В</w:t>
      </w:r>
      <w:r w:rsidRPr="00EF1806">
        <w:rPr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>крылатом слове – окрыленная истина</w:t>
      </w:r>
    </w:p>
    <w:p w:rsidR="004C59C3" w:rsidRPr="00EF1806" w:rsidRDefault="004C59C3" w:rsidP="001E3F0A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1E3F0A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>Пословица – недаром</w:t>
      </w:r>
      <w:r w:rsidR="001E3F0A" w:rsidRPr="00EF1806">
        <w:rPr>
          <w:rFonts w:ascii="Times New Roman" w:hAnsi="Times New Roman" w:cs="Times New Roman"/>
          <w:sz w:val="32"/>
          <w:szCs w:val="32"/>
        </w:rPr>
        <w:t xml:space="preserve"> молвится</w:t>
      </w:r>
    </w:p>
    <w:p w:rsidR="004C59C3" w:rsidRPr="00EF1806" w:rsidRDefault="004C59C3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1E3F0A" w:rsidRPr="00EF1806">
        <w:rPr>
          <w:rFonts w:ascii="Times New Roman" w:hAnsi="Times New Roman" w:cs="Times New Roman"/>
          <w:sz w:val="32"/>
          <w:szCs w:val="32"/>
        </w:rPr>
        <w:t xml:space="preserve"> Родные напевы</w:t>
      </w:r>
    </w:p>
    <w:p w:rsidR="004C59C3" w:rsidRPr="00EF1806" w:rsidRDefault="004C59C3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1E3F0A" w:rsidRPr="00EF1806">
        <w:rPr>
          <w:rFonts w:ascii="Times New Roman" w:hAnsi="Times New Roman" w:cs="Times New Roman"/>
          <w:sz w:val="32"/>
          <w:szCs w:val="32"/>
        </w:rPr>
        <w:t xml:space="preserve"> Мудрое слово Древней Руси</w:t>
      </w:r>
    </w:p>
    <w:p w:rsidR="001E3F0A" w:rsidRPr="00EF1806" w:rsidRDefault="004C59C3" w:rsidP="001E3F0A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1E3F0A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>Страна детского</w:t>
      </w:r>
      <w:r w:rsidR="001E3F0A" w:rsidRPr="00EF1806">
        <w:rPr>
          <w:rFonts w:ascii="Times New Roman" w:hAnsi="Times New Roman" w:cs="Times New Roman"/>
          <w:sz w:val="32"/>
          <w:szCs w:val="32"/>
        </w:rPr>
        <w:t xml:space="preserve"> фольклора</w:t>
      </w:r>
      <w:r w:rsidRPr="00EF180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E3F0A" w:rsidRPr="00EF1806" w:rsidRDefault="001E3F0A" w:rsidP="001E3F0A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Mincho" w:eastAsia="MS Mincho" w:hAnsi="MS Mincho" w:cs="MS Mincho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>Давай откроем словари</w:t>
      </w:r>
    </w:p>
    <w:p w:rsidR="004C59C3" w:rsidRPr="00EF1806" w:rsidRDefault="00532877" w:rsidP="0053287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Mincho" w:eastAsia="MS Mincho" w:hAnsi="MS Mincho" w:cs="MS Mincho" w:hint="eastAsia"/>
          <w:sz w:val="32"/>
          <w:szCs w:val="32"/>
        </w:rPr>
        <w:t>❖</w:t>
      </w:r>
      <w:r w:rsidRPr="00EF1806">
        <w:rPr>
          <w:rFonts w:ascii="Times New Roman" w:eastAsia="MS Mincho" w:hAnsi="Times New Roman" w:cs="Times New Roman"/>
          <w:sz w:val="32"/>
          <w:szCs w:val="32"/>
        </w:rPr>
        <w:t>Есть речи – значенье понять невозможно!</w:t>
      </w:r>
    </w:p>
    <w:p w:rsidR="004C59C3" w:rsidRPr="00EF1806" w:rsidRDefault="004C59C3" w:rsidP="0053287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>Славянское чудо – русская</w:t>
      </w:r>
      <w:r w:rsidR="00532877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="00255ABA" w:rsidRPr="00EF1806">
        <w:rPr>
          <w:rFonts w:ascii="Times New Roman" w:hAnsi="Times New Roman" w:cs="Times New Roman"/>
          <w:sz w:val="32"/>
          <w:szCs w:val="32"/>
        </w:rPr>
        <w:t>речь</w:t>
      </w:r>
    </w:p>
    <w:p w:rsidR="004C59C3" w:rsidRPr="00EF1806" w:rsidRDefault="004C59C3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>Об</w:t>
      </w:r>
      <w:r w:rsidR="00532877" w:rsidRPr="00EF1806">
        <w:rPr>
          <w:rFonts w:ascii="Times New Roman" w:hAnsi="Times New Roman" w:cs="Times New Roman"/>
          <w:sz w:val="32"/>
          <w:szCs w:val="32"/>
        </w:rPr>
        <w:t>ряды и традиции русского народа</w:t>
      </w:r>
    </w:p>
    <w:p w:rsidR="004C59C3" w:rsidRPr="00EF1806" w:rsidRDefault="004C59C3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>Культура Р</w:t>
      </w:r>
      <w:r w:rsidR="00F13FA1" w:rsidRPr="00EF1806">
        <w:rPr>
          <w:rFonts w:ascii="Times New Roman" w:hAnsi="Times New Roman" w:cs="Times New Roman"/>
          <w:sz w:val="32"/>
          <w:szCs w:val="32"/>
        </w:rPr>
        <w:t>оссии, традиции русского народа</w:t>
      </w:r>
    </w:p>
    <w:p w:rsidR="00481FC0" w:rsidRPr="00EF1806" w:rsidRDefault="004C59C3" w:rsidP="00255ABA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proofErr w:type="gramStart"/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Чистая речь.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 xml:space="preserve"> Чистая</w:t>
      </w:r>
      <w:r w:rsidR="00F13FA1" w:rsidRPr="00EF1806">
        <w:rPr>
          <w:rFonts w:ascii="Times New Roman" w:hAnsi="Times New Roman" w:cs="Times New Roman"/>
          <w:sz w:val="32"/>
          <w:szCs w:val="32"/>
        </w:rPr>
        <w:t xml:space="preserve"> душа</w:t>
      </w:r>
    </w:p>
    <w:p w:rsidR="004C59C3" w:rsidRPr="00EF1806" w:rsidRDefault="004C59C3" w:rsidP="00F13FA1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lastRenderedPageBreak/>
        <w:t>❖</w:t>
      </w:r>
      <w:r w:rsidR="00DC0CB4" w:rsidRPr="00EF1806">
        <w:rPr>
          <w:rFonts w:ascii="Times New Roman" w:hAnsi="Times New Roman" w:cs="Times New Roman"/>
          <w:sz w:val="32"/>
          <w:szCs w:val="32"/>
        </w:rPr>
        <w:t>Весна славянского братства</w:t>
      </w:r>
    </w:p>
    <w:p w:rsidR="004C59C3" w:rsidRPr="00EF1806" w:rsidRDefault="004C59C3" w:rsidP="00DC0CB4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>Родством крепка</w:t>
      </w:r>
      <w:r w:rsidR="00DC0CB4" w:rsidRPr="00EF1806">
        <w:rPr>
          <w:rFonts w:ascii="Times New Roman" w:hAnsi="Times New Roman" w:cs="Times New Roman"/>
          <w:sz w:val="32"/>
          <w:szCs w:val="32"/>
        </w:rPr>
        <w:t xml:space="preserve"> славянская душа</w:t>
      </w:r>
    </w:p>
    <w:p w:rsidR="004C59C3" w:rsidRPr="00EF1806" w:rsidRDefault="004C59C3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DC0CB4" w:rsidRPr="00EF1806">
        <w:rPr>
          <w:rFonts w:ascii="Times New Roman" w:hAnsi="Times New Roman" w:cs="Times New Roman"/>
          <w:sz w:val="32"/>
          <w:szCs w:val="32"/>
        </w:rPr>
        <w:t>Золотая хохлома</w:t>
      </w:r>
    </w:p>
    <w:p w:rsidR="004C59C3" w:rsidRPr="00EF1806" w:rsidRDefault="004C59C3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2F4593" w:rsidRPr="00EF1806">
        <w:rPr>
          <w:rFonts w:ascii="Times New Roman" w:hAnsi="Times New Roman" w:cs="Times New Roman"/>
          <w:sz w:val="32"/>
          <w:szCs w:val="32"/>
        </w:rPr>
        <w:t>Сила традиций</w:t>
      </w:r>
    </w:p>
    <w:p w:rsidR="004C59C3" w:rsidRPr="00EF1806" w:rsidRDefault="004C59C3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2F4593" w:rsidRPr="00EF1806">
        <w:rPr>
          <w:rFonts w:ascii="Times New Roman" w:hAnsi="Times New Roman" w:cs="Times New Roman"/>
          <w:sz w:val="32"/>
          <w:szCs w:val="32"/>
        </w:rPr>
        <w:t>Учитесь говорить по-русски!</w:t>
      </w:r>
    </w:p>
    <w:p w:rsidR="004C59C3" w:rsidRPr="00EF1806" w:rsidRDefault="004C59C3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="002F4593" w:rsidRPr="00EF1806">
        <w:rPr>
          <w:rFonts w:ascii="Times New Roman" w:hAnsi="Times New Roman" w:cs="Times New Roman"/>
          <w:sz w:val="32"/>
          <w:szCs w:val="32"/>
        </w:rPr>
        <w:t xml:space="preserve"> Песни наших бабушек</w:t>
      </w:r>
    </w:p>
    <w:p w:rsidR="004C59C3" w:rsidRPr="00EF1806" w:rsidRDefault="004C59C3" w:rsidP="00194AF1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>Всё началось с таблицы,</w:t>
      </w:r>
      <w:r w:rsidR="00194AF1" w:rsidRPr="00EF1806">
        <w:rPr>
          <w:rFonts w:ascii="Times New Roman" w:hAnsi="Times New Roman" w:cs="Times New Roman"/>
          <w:sz w:val="32"/>
          <w:szCs w:val="32"/>
        </w:rPr>
        <w:t xml:space="preserve"> свитка, бересты</w:t>
      </w:r>
    </w:p>
    <w:p w:rsidR="004C59C3" w:rsidRPr="00EF1806" w:rsidRDefault="004C59C3" w:rsidP="004C59C3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>Родн</w:t>
      </w:r>
      <w:r w:rsidR="00194AF1" w:rsidRPr="00EF1806">
        <w:rPr>
          <w:rFonts w:ascii="Times New Roman" w:hAnsi="Times New Roman" w:cs="Times New Roman"/>
          <w:sz w:val="32"/>
          <w:szCs w:val="32"/>
        </w:rPr>
        <w:t>ики славянской культуры</w:t>
      </w:r>
    </w:p>
    <w:p w:rsidR="00255ABA" w:rsidRPr="00EF1806" w:rsidRDefault="00255ABA" w:rsidP="00255ABA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MS Gothic" w:eastAsia="MS Gothic" w:hAnsi="MS Gothic" w:cs="MS Gothic" w:hint="eastAsia"/>
          <w:sz w:val="32"/>
          <w:szCs w:val="32"/>
        </w:rPr>
        <w:t>❖</w:t>
      </w:r>
      <w:r w:rsidRPr="00EF1806">
        <w:rPr>
          <w:rFonts w:ascii="Times New Roman" w:hAnsi="Times New Roman" w:cs="Times New Roman"/>
          <w:sz w:val="32"/>
          <w:szCs w:val="32"/>
        </w:rPr>
        <w:t xml:space="preserve"> Наш дар бесценный – речь</w:t>
      </w:r>
    </w:p>
    <w:p w:rsidR="0070092D" w:rsidRPr="00EF1806" w:rsidRDefault="0070092D" w:rsidP="0070092D">
      <w:pPr>
        <w:pStyle w:val="aa"/>
        <w:numPr>
          <w:ilvl w:val="0"/>
          <w:numId w:val="19"/>
        </w:num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Вышиваю крестиком…» История женских рукоделий. Вышивка</w:t>
      </w:r>
    </w:p>
    <w:p w:rsidR="0070092D" w:rsidRPr="00EF1806" w:rsidRDefault="0070092D" w:rsidP="0070092D">
      <w:pPr>
        <w:numPr>
          <w:ilvl w:val="0"/>
          <w:numId w:val="36"/>
        </w:numPr>
        <w:spacing w:after="0" w:line="240" w:lineRule="auto"/>
        <w:ind w:left="-567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«Такие разные кружева» История женских рукоделий. Кружевоплетение</w:t>
      </w:r>
    </w:p>
    <w:p w:rsidR="0070092D" w:rsidRPr="00EF1806" w:rsidRDefault="0070092D" w:rsidP="0070092D">
      <w:pPr>
        <w:numPr>
          <w:ilvl w:val="0"/>
          <w:numId w:val="36"/>
        </w:numPr>
        <w:spacing w:after="0" w:line="240" w:lineRule="auto"/>
        <w:ind w:left="-567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История женских рукоделий. «Русское кружево»</w:t>
      </w:r>
    </w:p>
    <w:p w:rsidR="0070092D" w:rsidRPr="00EF1806" w:rsidRDefault="0070092D" w:rsidP="0070092D">
      <w:pPr>
        <w:numPr>
          <w:ilvl w:val="0"/>
          <w:numId w:val="36"/>
        </w:numPr>
        <w:spacing w:after="0" w:line="240" w:lineRule="auto"/>
        <w:ind w:left="-567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Живая нить народного костюма. Русский костюм на полотнах российских художников</w:t>
      </w:r>
    </w:p>
    <w:p w:rsidR="0070092D" w:rsidRPr="00EF1806" w:rsidRDefault="0070092D" w:rsidP="0070092D">
      <w:pPr>
        <w:numPr>
          <w:ilvl w:val="0"/>
          <w:numId w:val="36"/>
        </w:numPr>
        <w:spacing w:after="0" w:line="240" w:lineRule="auto"/>
        <w:ind w:left="-567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Живая нить народного костюма. Символика орнамента русского народного костюма</w:t>
      </w:r>
    </w:p>
    <w:p w:rsidR="0070092D" w:rsidRPr="00EF1806" w:rsidRDefault="0070092D" w:rsidP="0070092D">
      <w:pPr>
        <w:numPr>
          <w:ilvl w:val="0"/>
          <w:numId w:val="36"/>
        </w:numPr>
        <w:spacing w:after="0" w:line="240" w:lineRule="auto"/>
        <w:ind w:left="-567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«Живая нить народного костюма. Женской головки убор»</w:t>
      </w:r>
    </w:p>
    <w:p w:rsidR="000162D6" w:rsidRPr="00EF1806" w:rsidRDefault="0070092D" w:rsidP="0070092D">
      <w:pPr>
        <w:numPr>
          <w:ilvl w:val="0"/>
          <w:numId w:val="36"/>
        </w:numPr>
        <w:spacing w:after="0" w:line="240" w:lineRule="auto"/>
        <w:ind w:left="-567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«Поиграем в куклы. Обрядовые и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обережные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куклы»</w:t>
      </w:r>
    </w:p>
    <w:p w:rsidR="0070092D" w:rsidRPr="00EF1806" w:rsidRDefault="0070092D" w:rsidP="00255ABA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</w:p>
    <w:p w:rsidR="00051085" w:rsidRPr="00EF1806" w:rsidRDefault="00051085" w:rsidP="00255ABA">
      <w:pPr>
        <w:spacing w:after="0" w:line="240" w:lineRule="auto"/>
        <w:ind w:left="-851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70092D" w:rsidRPr="00EF1806" w:rsidRDefault="0070092D" w:rsidP="00255ABA">
      <w:pPr>
        <w:spacing w:after="0" w:line="240" w:lineRule="auto"/>
        <w:ind w:left="-851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A80BFB" w:rsidRPr="00EF1806" w:rsidRDefault="00A80BFB" w:rsidP="00255ABA">
      <w:pPr>
        <w:spacing w:after="0" w:line="240" w:lineRule="auto"/>
        <w:ind w:left="-851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A80BFB" w:rsidRPr="00EF1806" w:rsidRDefault="00A80BFB" w:rsidP="00255ABA">
      <w:pPr>
        <w:spacing w:after="0" w:line="240" w:lineRule="auto"/>
        <w:ind w:left="-851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A80BFB" w:rsidRPr="00EF1806" w:rsidRDefault="00A80BFB" w:rsidP="00255ABA">
      <w:pPr>
        <w:spacing w:after="0" w:line="240" w:lineRule="auto"/>
        <w:ind w:left="-851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A80BFB" w:rsidRPr="00EF1806" w:rsidRDefault="00A80BFB" w:rsidP="00255ABA">
      <w:pPr>
        <w:spacing w:after="0" w:line="240" w:lineRule="auto"/>
        <w:ind w:left="-851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A80BFB" w:rsidRPr="00EF1806" w:rsidRDefault="00A80BFB" w:rsidP="00255ABA">
      <w:pPr>
        <w:spacing w:after="0" w:line="240" w:lineRule="auto"/>
        <w:ind w:left="-851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A80BFB" w:rsidRPr="00EF1806" w:rsidRDefault="00A80BFB" w:rsidP="00255ABA">
      <w:pPr>
        <w:spacing w:after="0" w:line="240" w:lineRule="auto"/>
        <w:ind w:left="-851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A80BFB" w:rsidRPr="00EF1806" w:rsidRDefault="00A80BFB" w:rsidP="00255ABA">
      <w:pPr>
        <w:spacing w:after="0" w:line="240" w:lineRule="auto"/>
        <w:ind w:left="-851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A80BFB" w:rsidRPr="00EF1806" w:rsidRDefault="00A80BFB" w:rsidP="00255ABA">
      <w:pPr>
        <w:spacing w:after="0" w:line="240" w:lineRule="auto"/>
        <w:ind w:left="-851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A80BFB" w:rsidRPr="00EF1806" w:rsidRDefault="00A80BFB" w:rsidP="00255ABA">
      <w:pPr>
        <w:spacing w:after="0" w:line="240" w:lineRule="auto"/>
        <w:ind w:left="-851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A80BFB" w:rsidRPr="00EF1806" w:rsidRDefault="00A80BFB" w:rsidP="00115B36">
      <w:pPr>
        <w:spacing w:after="0"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A80BFB" w:rsidRPr="00EF1806" w:rsidRDefault="00A80BFB" w:rsidP="00255ABA">
      <w:pPr>
        <w:spacing w:after="0" w:line="240" w:lineRule="auto"/>
        <w:ind w:left="-851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A80BFB" w:rsidRPr="00EF1806" w:rsidRDefault="00115B36" w:rsidP="00115B36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  <w:sectPr w:rsidR="00A80BFB" w:rsidRPr="00EF1806" w:rsidSect="002F12A3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1416" w:bottom="1134" w:left="1701" w:header="737" w:footer="113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35894EB7" wp14:editId="6F9D8D7B">
            <wp:extent cx="4627245" cy="1139825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085" w:rsidRPr="00EF1806" w:rsidRDefault="00051085" w:rsidP="008C2914">
      <w:pPr>
        <w:spacing w:after="0" w:line="240" w:lineRule="auto"/>
        <w:contextualSpacing/>
        <w:rPr>
          <w:sz w:val="32"/>
          <w:szCs w:val="32"/>
        </w:rPr>
        <w:sectPr w:rsidR="00051085" w:rsidRPr="00EF1806" w:rsidSect="00051085">
          <w:type w:val="continuous"/>
          <w:pgSz w:w="11906" w:h="16838"/>
          <w:pgMar w:top="1134" w:right="1416" w:bottom="1134" w:left="1701" w:header="737" w:footer="113" w:gutter="0"/>
          <w:cols w:num="2" w:space="708"/>
          <w:titlePg/>
          <w:docGrid w:linePitch="360"/>
        </w:sectPr>
      </w:pPr>
    </w:p>
    <w:p w:rsidR="00071B32" w:rsidRPr="00EF1806" w:rsidRDefault="00071B32" w:rsidP="00115B36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52B2F" w:rsidRPr="00EF1806" w:rsidRDefault="00252B2F" w:rsidP="00252B2F">
      <w:pPr>
        <w:pStyle w:val="aa"/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Цитаты, афоризмы, высказывания о культуре, народном искусстве, традициях</w:t>
      </w:r>
    </w:p>
    <w:p w:rsidR="000C4D47" w:rsidRPr="00EF1806" w:rsidRDefault="000C4D47" w:rsidP="00252B2F">
      <w:pPr>
        <w:pStyle w:val="aa"/>
        <w:shd w:val="clear" w:color="auto" w:fill="FFFFFF"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33B91BC7" wp14:editId="5F6B7609">
            <wp:extent cx="5584190" cy="51758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517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«Культура представляет главный смысл и главную ценность существования как отдельных народов и малых этносов, так и государств. Вне культуры самостоятельное существование их лишается смысла». </w:t>
      </w:r>
      <w:r w:rsidRPr="00EF1806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Д. Лихачев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Культура есть память. Поэтому она связана с историей, всегда подразумевает непрерывность нравственной, интеллектуальной, духовной жизни человека, общества и человечества.  </w:t>
      </w:r>
      <w:r w:rsidRPr="00EF1806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Ю. Лотман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Культура  связана с культом, она из религиозного культа </w:t>
      </w:r>
      <w:proofErr w:type="gramStart"/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развивается… Культура связана</w:t>
      </w:r>
      <w:proofErr w:type="gramEnd"/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 с культом предков, с преданиями и традициями. Она полна священной символики, в ней даны знания и подобия другой духовной действительности</w:t>
      </w:r>
      <w:proofErr w:type="gramStart"/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.. </w:t>
      </w:r>
      <w:proofErr w:type="gramEnd"/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Всякая культура (даже материальная культура) есть культура  духа, всякая культура </w:t>
      </w: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lastRenderedPageBreak/>
        <w:t>имеет  духовную основу – она есть продукт творческой работы духа над природными стихиями.  </w:t>
      </w:r>
      <w:r w:rsidRPr="00EF1806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 Н. Бердяев</w:t>
      </w: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.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Памятники культуры  – это генераторы духовной энергии, вложенной в них теми людьми, которые их создавали, а также теми людьми, которые на протяжении многих веков им поклонялись. Разрушая памятники культуры, мы разрушаем </w:t>
      </w:r>
      <w:proofErr w:type="gramStart"/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самое</w:t>
      </w:r>
      <w:proofErr w:type="gramEnd"/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 ценное – духовную энергию народа.  </w:t>
      </w:r>
      <w:r w:rsidRPr="00EF1806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  Ф. Абрамов.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Культура  объединяет все стороны человеческой личности. Нельзя быть культурным в одной области и оставаться невежественным в другой. Уважение к разным сторонам культуры, к разным ее формам — вот черта истинно культурного человека.</w:t>
      </w:r>
      <w:r w:rsidRPr="00EF1806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  Д. Лихачев</w:t>
      </w:r>
    </w:p>
    <w:p w:rsidR="00252B2F" w:rsidRPr="00EF1806" w:rsidRDefault="00252B2F" w:rsidP="00252B2F">
      <w:pPr>
        <w:pStyle w:val="aa"/>
        <w:numPr>
          <w:ilvl w:val="1"/>
          <w:numId w:val="14"/>
        </w:num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Память— </w:t>
      </w:r>
      <w:proofErr w:type="gramStart"/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ос</w:t>
      </w:r>
      <w:proofErr w:type="gramEnd"/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нова совести и нравственности, память — основа культуры, „накопленной“ культуры, память — одна из основ поэзии — эстетического понимания культурных ценностей. Хранить память, беречь память — это наш нравственный долг перед самими собой и </w:t>
      </w:r>
      <w:proofErr w:type="gramStart"/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перед</w:t>
      </w:r>
      <w:proofErr w:type="gramEnd"/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 xml:space="preserve">Искусство всегда современно. </w:t>
      </w:r>
      <w:r w:rsidRPr="00EF1806">
        <w:rPr>
          <w:rFonts w:ascii="Times New Roman" w:hAnsi="Times New Roman" w:cs="Times New Roman"/>
          <w:b/>
          <w:sz w:val="32"/>
          <w:szCs w:val="32"/>
        </w:rPr>
        <w:t>Ф. Достоевский</w:t>
      </w:r>
    </w:p>
    <w:p w:rsidR="00252B2F" w:rsidRPr="00EF1806" w:rsidRDefault="00252B2F" w:rsidP="00252B2F">
      <w:pPr>
        <w:pStyle w:val="aa"/>
        <w:numPr>
          <w:ilvl w:val="0"/>
          <w:numId w:val="15"/>
        </w:num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Умейте любить искусство в себе, а не себя в искусстве. </w:t>
      </w:r>
      <w:r w:rsidRPr="00EF1806">
        <w:rPr>
          <w:rFonts w:ascii="Times New Roman" w:hAnsi="Times New Roman" w:cs="Times New Roman"/>
          <w:b/>
          <w:sz w:val="32"/>
          <w:szCs w:val="32"/>
        </w:rPr>
        <w:t>К. Станиславский</w:t>
      </w:r>
    </w:p>
    <w:p w:rsidR="00252B2F" w:rsidRPr="00EF1806" w:rsidRDefault="00252B2F" w:rsidP="00252B2F">
      <w:pPr>
        <w:pStyle w:val="aa"/>
        <w:numPr>
          <w:ilvl w:val="0"/>
          <w:numId w:val="15"/>
        </w:num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Тайна искусства состоит в том, чтобы вслушиваться в 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несказанное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 xml:space="preserve">, любоваться невидимым. </w:t>
      </w:r>
      <w:r w:rsidRPr="00EF1806">
        <w:rPr>
          <w:rFonts w:ascii="Times New Roman" w:hAnsi="Times New Roman" w:cs="Times New Roman"/>
          <w:b/>
          <w:sz w:val="32"/>
          <w:szCs w:val="32"/>
        </w:rPr>
        <w:t>В. Овчинников</w:t>
      </w:r>
      <w:r w:rsidRPr="00EF18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252B2F" w:rsidRPr="00EF1806" w:rsidRDefault="00252B2F" w:rsidP="00252B2F">
      <w:pPr>
        <w:pStyle w:val="aa"/>
        <w:numPr>
          <w:ilvl w:val="0"/>
          <w:numId w:val="15"/>
        </w:num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Потому-то и велика так сила искусства, что результатов его воздействия невозможно предвидеть заранее. </w:t>
      </w:r>
      <w:r w:rsidRPr="00EF1806">
        <w:rPr>
          <w:rFonts w:ascii="Times New Roman" w:hAnsi="Times New Roman" w:cs="Times New Roman"/>
          <w:b/>
          <w:sz w:val="32"/>
          <w:szCs w:val="32"/>
        </w:rPr>
        <w:t xml:space="preserve">Ю. </w:t>
      </w:r>
      <w:proofErr w:type="spellStart"/>
      <w:r w:rsidRPr="00EF1806">
        <w:rPr>
          <w:rFonts w:ascii="Times New Roman" w:hAnsi="Times New Roman" w:cs="Times New Roman"/>
          <w:b/>
          <w:sz w:val="32"/>
          <w:szCs w:val="32"/>
        </w:rPr>
        <w:t>Грачевский</w:t>
      </w:r>
      <w:proofErr w:type="spellEnd"/>
    </w:p>
    <w:p w:rsidR="00252B2F" w:rsidRPr="00EF1806" w:rsidRDefault="00252B2F" w:rsidP="00252B2F">
      <w:pPr>
        <w:pStyle w:val="aa"/>
        <w:numPr>
          <w:ilvl w:val="1"/>
          <w:numId w:val="14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потомками. Память — наше богатство.  </w:t>
      </w:r>
      <w:r w:rsidRPr="00EF1806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Д.С. Лихачев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То, что забыли сыновья, стараются вспомнить внуки.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Традиция — та часть нашего прошлого, которой мы помогаем перебраться в будущее.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Традиция — это не сохранение пепла, а раздувание огня.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Традиции вырождаются, если их не совершенствовать.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Утрачивающий</w:t>
      </w:r>
      <w:proofErr w:type="gramEnd"/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 традиции скатывается вниз.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Традиция — это прогресс в минувшем, в будущем прогресс станет традицией.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Весь совокупный культурный мир во всех его формах пришел из традиции.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Традиция — то, к чему вы обращаетесь, когда у вас нет времени или денег, чтобы поступить правильно.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Традиция обладает странным свойством уравновешивать доброе и злое, сглаживать, примирять противоречия. Отказ от традиции – даже во имя свободы – оборачивается уничтожением норм </w:t>
      </w: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lastRenderedPageBreak/>
        <w:t>человеческого общежития, разрушением более или менее приемлемых форм социального поведения.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По существу своему традиция — это сохранение того, что есть.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Традицию нельзя унаследовать – ее надо завоевать.</w:t>
      </w:r>
    </w:p>
    <w:p w:rsidR="00252B2F" w:rsidRPr="00EF1806" w:rsidRDefault="00252B2F" w:rsidP="00252B2F">
      <w:pPr>
        <w:numPr>
          <w:ilvl w:val="0"/>
          <w:numId w:val="14"/>
        </w:num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«Самым высоким видом </w:t>
      </w:r>
      <w:proofErr w:type="spellStart"/>
      <w:r w:rsidRPr="00EF18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искусства,самым</w:t>
      </w:r>
      <w:proofErr w:type="spellEnd"/>
      <w:r w:rsidRPr="00EF18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талантливым, самым гениальным является народное искусство, то есть то, что народом сохранено, что запечатлено народом, что народ пронёс через столетия</w:t>
      </w:r>
      <w:proofErr w:type="gramStart"/>
      <w:r w:rsidRPr="00EF18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…В</w:t>
      </w:r>
      <w:proofErr w:type="gramEnd"/>
      <w:r w:rsidRPr="00EF18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народе не сможет сохраниться то искусство, которое не представляет ценности…»</w:t>
      </w:r>
    </w:p>
    <w:p w:rsidR="00252B2F" w:rsidRPr="00EF1806" w:rsidRDefault="00252B2F" w:rsidP="00252B2F">
      <w:pPr>
        <w:shd w:val="clear" w:color="auto" w:fill="FFFFFF"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F18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Б. </w:t>
      </w:r>
      <w:proofErr w:type="spellStart"/>
      <w:r w:rsidR="00B829A8" w:rsidRPr="00EF180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Немен</w:t>
      </w:r>
      <w:r w:rsidRPr="00EF180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кий</w:t>
      </w:r>
      <w:proofErr w:type="spellEnd"/>
    </w:p>
    <w:p w:rsidR="0066339F" w:rsidRPr="00EF1806" w:rsidRDefault="0066339F" w:rsidP="00252B2F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66339F" w:rsidRPr="00EF1806" w:rsidRDefault="0066339F" w:rsidP="00252B2F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F05842" w:rsidRPr="00EF1806" w:rsidRDefault="00CF42A9" w:rsidP="00CF42A9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89C21D1" wp14:editId="58CA3401">
            <wp:extent cx="4896535" cy="12041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36" cy="120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92D" w:rsidRPr="00EF1806" w:rsidRDefault="0070092D" w:rsidP="0070092D">
      <w:pPr>
        <w:spacing w:after="0" w:line="240" w:lineRule="auto"/>
        <w:ind w:left="-851"/>
        <w:contextualSpacing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8768A" w:rsidRPr="00EF1806" w:rsidRDefault="00D8768A" w:rsidP="00D8768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i/>
          <w:color w:val="FF0000"/>
          <w:sz w:val="32"/>
          <w:szCs w:val="32"/>
        </w:rPr>
        <w:t>Знаменательные и памятные даты</w:t>
      </w:r>
    </w:p>
    <w:p w:rsidR="001C344C" w:rsidRPr="00EF1806" w:rsidRDefault="001C344C" w:rsidP="00D8768A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66D8" w:rsidRPr="00EF1806" w:rsidRDefault="00700517" w:rsidP="00700517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color w:val="FF0000"/>
          <w:sz w:val="32"/>
          <w:szCs w:val="32"/>
        </w:rPr>
        <w:t>Январь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 января </w:t>
      </w:r>
      <w:r w:rsidRPr="00EF1806">
        <w:rPr>
          <w:rFonts w:ascii="Times New Roman" w:hAnsi="Times New Roman" w:cs="Times New Roman"/>
          <w:sz w:val="32"/>
          <w:szCs w:val="32"/>
        </w:rPr>
        <w:t>– День былинного богатыря </w:t>
      </w:r>
      <w:hyperlink r:id="rId25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Ильи Муромца</w:t>
        </w:r>
      </w:hyperlink>
      <w:r w:rsidRPr="00EF1806">
        <w:rPr>
          <w:rFonts w:ascii="Times New Roman" w:hAnsi="Times New Roman" w:cs="Times New Roman"/>
          <w:sz w:val="32"/>
          <w:szCs w:val="32"/>
        </w:rPr>
        <w:t>: Главный герой былин, богатырь, воплощающий народный идеал героя-воина.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6 января </w:t>
      </w:r>
      <w:r w:rsidRPr="00EF1806">
        <w:rPr>
          <w:rFonts w:ascii="Times New Roman" w:hAnsi="Times New Roman" w:cs="Times New Roman"/>
          <w:sz w:val="32"/>
          <w:szCs w:val="32"/>
        </w:rPr>
        <w:t>–</w:t>
      </w:r>
      <w:r w:rsidRPr="00EF1806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Pr="00EF1806">
        <w:rPr>
          <w:rFonts w:ascii="Times New Roman" w:hAnsi="Times New Roman" w:cs="Times New Roman"/>
          <w:sz w:val="32"/>
          <w:szCs w:val="32"/>
        </w:rPr>
        <w:t>Рождественский сочельник: День (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навечерие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) накануне празднования </w:t>
      </w:r>
      <w:hyperlink r:id="rId26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Рождества</w:t>
        </w:r>
      </w:hyperlink>
      <w:r w:rsidRPr="00EF1806">
        <w:rPr>
          <w:rFonts w:ascii="Times New Roman" w:hAnsi="Times New Roman" w:cs="Times New Roman"/>
          <w:sz w:val="32"/>
          <w:szCs w:val="32"/>
        </w:rPr>
        <w:t>. На Руси с последним днём Рождественского поста связано много добрых традиций.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6 января</w:t>
      </w:r>
      <w:r w:rsidRPr="00EF1806">
        <w:rPr>
          <w:rFonts w:ascii="Times New Roman" w:hAnsi="Times New Roman" w:cs="Times New Roman"/>
          <w:sz w:val="32"/>
          <w:szCs w:val="32"/>
        </w:rPr>
        <w:t> – Коляда: Традиционный праздник языческого происхождения у славянских народов, связанный с зимним солнцестоянием. Дата празднования — в ночь с 6 января по 7 января. Значение праздника - поворот солнца с зимы на лето.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7 января</w:t>
      </w:r>
      <w:r w:rsidRPr="00EF1806">
        <w:rPr>
          <w:rFonts w:ascii="Times New Roman" w:hAnsi="Times New Roman" w:cs="Times New Roman"/>
          <w:sz w:val="32"/>
          <w:szCs w:val="32"/>
        </w:rPr>
        <w:t> – </w:t>
      </w:r>
      <w:hyperlink r:id="rId27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Рождество</w:t>
        </w:r>
      </w:hyperlink>
      <w:r w:rsidRPr="00EF1806">
        <w:rPr>
          <w:rFonts w:ascii="Times New Roman" w:hAnsi="Times New Roman" w:cs="Times New Roman"/>
          <w:sz w:val="32"/>
          <w:szCs w:val="32"/>
        </w:rPr>
        <w:t>: Рождество в качестве праздника признано на государственном уровне, поэтому 7 января является официальным выходным днем в России. Эта дата является не только общенациональным торжеством, но и достоянием русской культуры.</w:t>
      </w:r>
    </w:p>
    <w:p w:rsidR="0070092D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18 января</w:t>
      </w:r>
      <w:r w:rsidRPr="00EF1806">
        <w:rPr>
          <w:rFonts w:ascii="Times New Roman" w:hAnsi="Times New Roman" w:cs="Times New Roman"/>
          <w:sz w:val="32"/>
          <w:szCs w:val="32"/>
        </w:rPr>
        <w:t xml:space="preserve"> – Святки. Крещенский сочельник: Завершает период святок. 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сочельник (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сочевник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) – народное название дня накануне праздника Крещения Господня, происходящее от слова «сочиво» - сваренные зерна пшеницы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lastRenderedPageBreak/>
        <w:t>18 января</w:t>
      </w:r>
      <w:r w:rsidRPr="00EF1806">
        <w:rPr>
          <w:rFonts w:ascii="Times New Roman" w:hAnsi="Times New Roman" w:cs="Times New Roman"/>
          <w:sz w:val="32"/>
          <w:szCs w:val="32"/>
        </w:rPr>
        <w:t> – Международный день </w:t>
      </w:r>
      <w:hyperlink r:id="rId28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снеговика</w:t>
        </w:r>
      </w:hyperlink>
      <w:r w:rsidRPr="00EF1806">
        <w:rPr>
          <w:rFonts w:ascii="Times New Roman" w:hAnsi="Times New Roman" w:cs="Times New Roman"/>
          <w:sz w:val="32"/>
          <w:szCs w:val="32"/>
        </w:rPr>
        <w:t>: «18» – цифра символизирует снеговика с метлой. Легенда: если вылепить снеговика из свежевыпавшего снега и шепнуть ему на ухо желание, оно обязательно исполнится, когда растает снеговик.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19 января</w:t>
      </w:r>
      <w:r w:rsidRPr="00EF1806">
        <w:rPr>
          <w:rFonts w:ascii="Times New Roman" w:hAnsi="Times New Roman" w:cs="Times New Roman"/>
          <w:sz w:val="32"/>
          <w:szCs w:val="32"/>
        </w:rPr>
        <w:t> – </w:t>
      </w:r>
      <w:hyperlink r:id="rId29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Крещение</w:t>
        </w:r>
      </w:hyperlink>
      <w:r w:rsidRPr="00EF1806">
        <w:rPr>
          <w:rFonts w:ascii="Times New Roman" w:hAnsi="Times New Roman" w:cs="Times New Roman"/>
          <w:sz w:val="32"/>
          <w:szCs w:val="32"/>
        </w:rPr>
        <w:t xml:space="preserve">: Праздник именуют по-разному: Крещение и Богоявление,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Водокрест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Водокрещи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, Иорданов день и Иордань. Празднование «обросло» не только церковными обрядами, но и народными обычаями. Все они, так или иначе, связаны с освященной водой.</w:t>
      </w:r>
    </w:p>
    <w:p w:rsidR="001C344C" w:rsidRPr="00EF1806" w:rsidRDefault="001C344C" w:rsidP="001C344C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color w:val="FF0000"/>
          <w:sz w:val="32"/>
          <w:szCs w:val="32"/>
        </w:rPr>
        <w:t>Февраль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10 февраля</w:t>
      </w:r>
      <w:r w:rsidRPr="00EF1806">
        <w:rPr>
          <w:rFonts w:ascii="Times New Roman" w:hAnsi="Times New Roman" w:cs="Times New Roman"/>
          <w:sz w:val="32"/>
          <w:szCs w:val="32"/>
        </w:rPr>
        <w:t> – 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Кудесы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. День рождения </w:t>
      </w:r>
      <w:hyperlink r:id="rId30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Домового</w:t>
        </w:r>
      </w:hyperlink>
      <w:r w:rsidRPr="00EF1806">
        <w:rPr>
          <w:rFonts w:ascii="Times New Roman" w:hAnsi="Times New Roman" w:cs="Times New Roman"/>
          <w:sz w:val="32"/>
          <w:szCs w:val="32"/>
        </w:rPr>
        <w:t>: День угощения домового. Слово «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кудесничать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» означает «проказничать, шалить». А еще «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кудесами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» раньше называли бубен — один из древнейших музыкальных инструментов, который использовали для общения с духами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15 февраля</w:t>
      </w:r>
      <w:r w:rsidRPr="00EF1806">
        <w:rPr>
          <w:rFonts w:ascii="Times New Roman" w:hAnsi="Times New Roman" w:cs="Times New Roman"/>
          <w:sz w:val="32"/>
          <w:szCs w:val="32"/>
        </w:rPr>
        <w:t> – Сретение: В народных традициях 15 февраля смешались христианские и языческие элементы. Встрече в Иерусалимском храме нашлась аналогия: встреча зимы и весны.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16 февраля </w:t>
      </w:r>
      <w:r w:rsidRPr="00EF1806">
        <w:rPr>
          <w:rFonts w:ascii="Times New Roman" w:hAnsi="Times New Roman" w:cs="Times New Roman"/>
          <w:sz w:val="32"/>
          <w:szCs w:val="32"/>
        </w:rPr>
        <w:t>– День валенок: В каждом доме, согласно древней русской традиции, должна быть хоть одна пара валенок, пусть даже сувенирных. Чтобы жизнь была счастливой, а дом полной чашей, в один необходимо положить монетку, а в другой конфетку.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16 февраля</w:t>
      </w:r>
      <w:r w:rsidRPr="00EF1806">
        <w:rPr>
          <w:rFonts w:ascii="Times New Roman" w:hAnsi="Times New Roman" w:cs="Times New Roman"/>
          <w:sz w:val="32"/>
          <w:szCs w:val="32"/>
        </w:rPr>
        <w:t xml:space="preserve"> – Именины Кикиморы: Традиция – задабривать кикимору. Это злой домовой женского духа, при этом не 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является сестрой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 xml:space="preserve"> или женой Домового. Лучшая защита – чистота и порядок в доме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28 февраля </w:t>
      </w:r>
      <w:r w:rsidRPr="00EF1806">
        <w:rPr>
          <w:rFonts w:ascii="Times New Roman" w:hAnsi="Times New Roman" w:cs="Times New Roman"/>
          <w:sz w:val="32"/>
          <w:szCs w:val="32"/>
        </w:rPr>
        <w:t>–</w:t>
      </w:r>
      <w:r w:rsidRPr="00EF1806">
        <w:rPr>
          <w:rFonts w:ascii="Times New Roman" w:hAnsi="Times New Roman" w:cs="Times New Roman"/>
          <w:b/>
          <w:bCs/>
          <w:sz w:val="32"/>
          <w:szCs w:val="32"/>
        </w:rPr>
        <w:t> 6 марта</w:t>
      </w:r>
      <w:r w:rsidRPr="00EF1806">
        <w:rPr>
          <w:rFonts w:ascii="Times New Roman" w:hAnsi="Times New Roman" w:cs="Times New Roman"/>
          <w:sz w:val="32"/>
          <w:szCs w:val="32"/>
        </w:rPr>
        <w:t> </w:t>
      </w:r>
      <w:hyperlink r:id="rId31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Масленица</w:t>
        </w:r>
      </w:hyperlink>
      <w:r w:rsidRPr="00EF1806">
        <w:rPr>
          <w:rFonts w:ascii="Times New Roman" w:hAnsi="Times New Roman" w:cs="Times New Roman"/>
          <w:sz w:val="32"/>
          <w:szCs w:val="32"/>
        </w:rPr>
        <w:t>: На самом деле </w:t>
      </w:r>
      <w:hyperlink r:id="rId32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Масленица</w:t>
        </w:r>
      </w:hyperlink>
      <w:r w:rsidRPr="00EF1806">
        <w:rPr>
          <w:rFonts w:ascii="Times New Roman" w:hAnsi="Times New Roman" w:cs="Times New Roman"/>
          <w:sz w:val="32"/>
          <w:szCs w:val="32"/>
        </w:rPr>
        <w:t> является древним языческим праздником. Считается, что первоначально </w:t>
      </w:r>
      <w:hyperlink r:id="rId33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Масленица</w:t>
        </w:r>
      </w:hyperlink>
      <w:r w:rsidRPr="00EF1806">
        <w:rPr>
          <w:rFonts w:ascii="Times New Roman" w:hAnsi="Times New Roman" w:cs="Times New Roman"/>
          <w:sz w:val="32"/>
          <w:szCs w:val="32"/>
        </w:rPr>
        <w:t> была связана с днем весеннего солнцеворота, но с принятием христианства она стала предварять Великий пост и зависеть от его сроков.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29 февраля</w:t>
      </w:r>
      <w:r w:rsidRPr="00EF1806">
        <w:rPr>
          <w:rFonts w:ascii="Times New Roman" w:hAnsi="Times New Roman" w:cs="Times New Roman"/>
          <w:sz w:val="32"/>
          <w:szCs w:val="32"/>
        </w:rPr>
        <w:t> - День рождения </w:t>
      </w:r>
      <w:hyperlink r:id="rId34" w:tgtFrame="_blank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Кощея</w:t>
        </w:r>
      </w:hyperlink>
      <w:r w:rsidRPr="00EF1806">
        <w:rPr>
          <w:rFonts w:ascii="Times New Roman" w:hAnsi="Times New Roman" w:cs="Times New Roman"/>
          <w:sz w:val="32"/>
          <w:szCs w:val="32"/>
        </w:rPr>
        <w:t xml:space="preserve">: воплощение древнего славянского божества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Чернобога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. В русских сказках – злой и коварный персонаж.</w:t>
      </w:r>
    </w:p>
    <w:p w:rsidR="001C344C" w:rsidRPr="00EF1806" w:rsidRDefault="001C344C" w:rsidP="00D8768A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</w:p>
    <w:p w:rsidR="001C344C" w:rsidRPr="00EF1806" w:rsidRDefault="001C344C" w:rsidP="001C344C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color w:val="FF0000"/>
          <w:sz w:val="32"/>
          <w:szCs w:val="32"/>
        </w:rPr>
        <w:t>Март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3 марта</w:t>
      </w:r>
      <w:r w:rsidRPr="00EF1806">
        <w:rPr>
          <w:rFonts w:ascii="Times New Roman" w:hAnsi="Times New Roman" w:cs="Times New Roman"/>
          <w:sz w:val="32"/>
          <w:szCs w:val="32"/>
        </w:rPr>
        <w:t xml:space="preserve"> – Овсянка: Считалось, что птичка овсянка, весело чирикая, возвещала наступление весны. Существовала традиция печь овсяное печенье —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овсянники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lastRenderedPageBreak/>
        <w:t>14 марта</w:t>
      </w:r>
      <w:r w:rsidRPr="00EF1806">
        <w:rPr>
          <w:rFonts w:ascii="Times New Roman" w:hAnsi="Times New Roman" w:cs="Times New Roman"/>
          <w:sz w:val="32"/>
          <w:szCs w:val="32"/>
        </w:rPr>
        <w:t> – Древнерусский Новый год: В этот день (1 марта по старому стилю) Древняя Русь встречала Новый год.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21 марта</w:t>
      </w:r>
      <w:r w:rsidRPr="00EF1806">
        <w:rPr>
          <w:rFonts w:ascii="Times New Roman" w:hAnsi="Times New Roman" w:cs="Times New Roman"/>
          <w:sz w:val="32"/>
          <w:szCs w:val="32"/>
        </w:rPr>
        <w:t> – </w:t>
      </w:r>
      <w:hyperlink r:id="rId35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День весеннего равноденствия</w:t>
        </w:r>
      </w:hyperlink>
      <w:r w:rsidRPr="00EF1806">
        <w:rPr>
          <w:rFonts w:ascii="Times New Roman" w:hAnsi="Times New Roman" w:cs="Times New Roman"/>
          <w:sz w:val="32"/>
          <w:szCs w:val="32"/>
        </w:rPr>
        <w:t>: В Древней Руси это торжество старались отметить со всем размахом и весельем. Люди думали, чем веселее они будут праздновать день равноденствия, тем удачнее и урожайнее будет год.</w:t>
      </w:r>
      <w:r w:rsidRPr="00EF1806">
        <w:rPr>
          <w:rFonts w:ascii="Times New Roman" w:hAnsi="Times New Roman" w:cs="Times New Roman"/>
          <w:sz w:val="32"/>
          <w:szCs w:val="32"/>
        </w:rPr>
        <w:br/>
      </w:r>
    </w:p>
    <w:p w:rsidR="001C344C" w:rsidRPr="00EF1806" w:rsidRDefault="001C344C" w:rsidP="001C344C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color w:val="FF0000"/>
          <w:sz w:val="32"/>
          <w:szCs w:val="32"/>
        </w:rPr>
        <w:t>Апрель</w:t>
      </w:r>
    </w:p>
    <w:p w:rsidR="00700517" w:rsidRPr="00EF1806" w:rsidRDefault="00700517" w:rsidP="00700517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6 апреля</w:t>
      </w:r>
      <w:r w:rsidRPr="00EF1806">
        <w:rPr>
          <w:rFonts w:ascii="Times New Roman" w:hAnsi="Times New Roman" w:cs="Times New Roman"/>
          <w:sz w:val="32"/>
          <w:szCs w:val="32"/>
        </w:rPr>
        <w:t> – День русской народной сказки: Сказка - один из основных видов устного народного творчества, художественное повествование фантастического, приключенческого или бытового характера. При помощи сказок взрослые могут обогатить внутренний мир своих детей, привить им любовь к чтению и книгам. А это, в свою очередь, помогает им стать более уверенными и успешными людьми.</w:t>
      </w:r>
    </w:p>
    <w:p w:rsidR="00700517" w:rsidRPr="00EF1806" w:rsidRDefault="00700517" w:rsidP="00700517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17 апреля</w:t>
      </w:r>
      <w:r w:rsidRPr="00EF1806">
        <w:rPr>
          <w:rFonts w:ascii="Times New Roman" w:hAnsi="Times New Roman" w:cs="Times New Roman"/>
          <w:sz w:val="32"/>
          <w:szCs w:val="32"/>
        </w:rPr>
        <w:t> – </w:t>
      </w:r>
      <w:hyperlink r:id="rId36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Вербное воскресенье</w:t>
        </w:r>
      </w:hyperlink>
      <w:r w:rsidRPr="00EF1806">
        <w:rPr>
          <w:rFonts w:ascii="Times New Roman" w:hAnsi="Times New Roman" w:cs="Times New Roman"/>
          <w:sz w:val="32"/>
          <w:szCs w:val="32"/>
        </w:rPr>
        <w:t>: На Руси как раз в это время распускаются пушистые сережки. Отсюда и народное название праздника — Вербное воскресенье.</w:t>
      </w:r>
    </w:p>
    <w:p w:rsidR="00700517" w:rsidRPr="00EF1806" w:rsidRDefault="00700517" w:rsidP="00700517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24 апреля</w:t>
      </w:r>
      <w:r w:rsidRPr="00EF1806">
        <w:rPr>
          <w:rFonts w:ascii="Times New Roman" w:hAnsi="Times New Roman" w:cs="Times New Roman"/>
          <w:sz w:val="32"/>
          <w:szCs w:val="32"/>
        </w:rPr>
        <w:t> – </w:t>
      </w:r>
      <w:hyperlink r:id="rId37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Пасха</w:t>
        </w:r>
      </w:hyperlink>
      <w:r w:rsidRPr="00EF1806">
        <w:rPr>
          <w:rFonts w:ascii="Times New Roman" w:hAnsi="Times New Roman" w:cs="Times New Roman"/>
          <w:sz w:val="32"/>
          <w:szCs w:val="32"/>
        </w:rPr>
        <w:t>: Светлое Христово Воскресение – это крупнейший христианский праздник. На протяжении истории Пасха обросла народными традициями: давно жители некоторых регионов России обливали водой людей, не посетивших церковь в страстную неделю; или гадание на семейное благополучие.</w:t>
      </w:r>
    </w:p>
    <w:p w:rsidR="001C344C" w:rsidRPr="00EF1806" w:rsidRDefault="001C344C" w:rsidP="00665245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1C344C" w:rsidRPr="00EF1806" w:rsidRDefault="007C2CEB" w:rsidP="007C2CE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color w:val="FF0000"/>
          <w:sz w:val="32"/>
          <w:szCs w:val="32"/>
        </w:rPr>
        <w:t>Май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 мая</w:t>
      </w:r>
      <w:r w:rsidRPr="00EF1806">
        <w:rPr>
          <w:rFonts w:ascii="Times New Roman" w:hAnsi="Times New Roman" w:cs="Times New Roman"/>
          <w:sz w:val="32"/>
          <w:szCs w:val="32"/>
        </w:rPr>
        <w:t> – Красная горка: Красная Горка, или Фомин день, являлась символом прихода весны и долгожданного тепла. Это народный праздник, на который испокон веков приходилось множество свадеб, гуляний и хороводов.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15 мая</w:t>
      </w:r>
      <w:r w:rsidRPr="00EF1806">
        <w:rPr>
          <w:rFonts w:ascii="Times New Roman" w:hAnsi="Times New Roman" w:cs="Times New Roman"/>
          <w:sz w:val="32"/>
          <w:szCs w:val="32"/>
        </w:rPr>
        <w:t> – Соловьиный праздник: С этого времени начинают петь соловьи. Соловей запел — весна на убыль пошла, а лето на прибавку.</w:t>
      </w:r>
    </w:p>
    <w:p w:rsidR="007C2CEB" w:rsidRPr="00EF1806" w:rsidRDefault="00700517" w:rsidP="0070092D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19 мая</w:t>
      </w:r>
      <w:r w:rsidRPr="00EF1806">
        <w:rPr>
          <w:rFonts w:ascii="Times New Roman" w:hAnsi="Times New Roman" w:cs="Times New Roman"/>
          <w:sz w:val="32"/>
          <w:szCs w:val="32"/>
        </w:rPr>
        <w:t> – День русской печи: Это неофициальный народный праздник. Русская печка была неотъемлемой частью всей культуры народа. Она служила народным ремеслам: была и гончарным горном, в ней плавили металл для изготовления домашней утвари и женских украшений.</w:t>
      </w:r>
    </w:p>
    <w:p w:rsidR="007C2CEB" w:rsidRPr="00EF1806" w:rsidRDefault="007C2CEB" w:rsidP="007C2CE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color w:val="FF0000"/>
          <w:sz w:val="32"/>
          <w:szCs w:val="32"/>
        </w:rPr>
        <w:t>Июнь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4 июня</w:t>
      </w:r>
      <w:r w:rsidRPr="00EF1806">
        <w:rPr>
          <w:rFonts w:ascii="Times New Roman" w:hAnsi="Times New Roman" w:cs="Times New Roman"/>
          <w:sz w:val="32"/>
          <w:szCs w:val="32"/>
        </w:rPr>
        <w:t xml:space="preserve"> – День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синецвета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и Васильковый день: В этот день не работали: в огороде уродятся только полынь и васильки. У девушек </w:t>
      </w:r>
      <w:r w:rsidRPr="00EF1806">
        <w:rPr>
          <w:rFonts w:ascii="Times New Roman" w:hAnsi="Times New Roman" w:cs="Times New Roman"/>
          <w:sz w:val="32"/>
          <w:szCs w:val="32"/>
        </w:rPr>
        <w:lastRenderedPageBreak/>
        <w:t>была особенная традиция: они плели венки из березовых веток и бросали в реку, будет ли счастье.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12 июня</w:t>
      </w:r>
      <w:r w:rsidRPr="00EF1806">
        <w:rPr>
          <w:rFonts w:ascii="Times New Roman" w:hAnsi="Times New Roman" w:cs="Times New Roman"/>
          <w:sz w:val="32"/>
          <w:szCs w:val="32"/>
        </w:rPr>
        <w:t> – Змеиный праздник: Знаковое существо в народных поверьях. Великий полоз.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21 июня</w:t>
      </w:r>
      <w:r w:rsidRPr="00EF1806">
        <w:rPr>
          <w:rFonts w:ascii="Times New Roman" w:hAnsi="Times New Roman" w:cs="Times New Roman"/>
          <w:sz w:val="32"/>
          <w:szCs w:val="32"/>
        </w:rPr>
        <w:t xml:space="preserve"> – День летнего солнцестояния: Самый 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длинный день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 xml:space="preserve"> в году. До принятия григорианского календаря в тот день отмечали Купалу.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23 июня</w:t>
      </w:r>
      <w:r w:rsidRPr="00EF1806">
        <w:rPr>
          <w:rFonts w:ascii="Times New Roman" w:hAnsi="Times New Roman" w:cs="Times New Roman"/>
          <w:sz w:val="32"/>
          <w:szCs w:val="32"/>
        </w:rPr>
        <w:t> – День балалайки в России: Общеизвестный народный русский инструмент. В этот день организуют концерты и мастер-классы, чтобы каждый желающий смог послушать, как красиво звучит инструмент.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30 июня</w:t>
      </w:r>
      <w:r w:rsidRPr="00EF1806">
        <w:rPr>
          <w:rFonts w:ascii="Times New Roman" w:hAnsi="Times New Roman" w:cs="Times New Roman"/>
          <w:sz w:val="32"/>
          <w:szCs w:val="32"/>
        </w:rPr>
        <w:t> – День рождения </w:t>
      </w:r>
      <w:hyperlink r:id="rId38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Бабы Яги</w:t>
        </w:r>
      </w:hyperlink>
      <w:r w:rsidRPr="00EF1806">
        <w:rPr>
          <w:rFonts w:ascii="Times New Roman" w:hAnsi="Times New Roman" w:cs="Times New Roman"/>
          <w:sz w:val="32"/>
          <w:szCs w:val="32"/>
        </w:rPr>
        <w:t>: 30 июня – день рождения Бабы Яги.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</w:p>
    <w:p w:rsidR="00700517" w:rsidRPr="00EF1806" w:rsidRDefault="00700517" w:rsidP="00700517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color w:val="FF0000"/>
          <w:sz w:val="32"/>
          <w:szCs w:val="32"/>
        </w:rPr>
        <w:t>Июль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7 июля</w:t>
      </w:r>
      <w:r w:rsidRPr="00EF1806">
        <w:rPr>
          <w:rFonts w:ascii="Times New Roman" w:hAnsi="Times New Roman" w:cs="Times New Roman"/>
          <w:sz w:val="32"/>
          <w:szCs w:val="32"/>
        </w:rPr>
        <w:t> – </w:t>
      </w:r>
      <w:hyperlink r:id="rId39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Иван Купала</w:t>
        </w:r>
      </w:hyperlink>
      <w:r w:rsidRPr="00EF1806">
        <w:rPr>
          <w:rFonts w:ascii="Times New Roman" w:hAnsi="Times New Roman" w:cs="Times New Roman"/>
          <w:sz w:val="32"/>
          <w:szCs w:val="32"/>
        </w:rPr>
        <w:t>: Посвящен он летнему солнцестоянию, расцвету природы и победе света над тьмой. В ночь на Ивана Купала проводили различные обряды, связанные с травами, водой и огнём.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8 июля</w:t>
      </w:r>
      <w:r w:rsidRPr="00EF1806">
        <w:rPr>
          <w:rFonts w:ascii="Times New Roman" w:hAnsi="Times New Roman" w:cs="Times New Roman"/>
          <w:sz w:val="32"/>
          <w:szCs w:val="32"/>
        </w:rPr>
        <w:t> – </w:t>
      </w:r>
      <w:hyperlink r:id="rId40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 xml:space="preserve">День Петра и </w:t>
        </w:r>
        <w:proofErr w:type="spellStart"/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Февронии</w:t>
        </w:r>
        <w:proofErr w:type="spellEnd"/>
      </w:hyperlink>
      <w:r w:rsidRPr="00EF1806">
        <w:rPr>
          <w:rFonts w:ascii="Times New Roman" w:hAnsi="Times New Roman" w:cs="Times New Roman"/>
          <w:sz w:val="32"/>
          <w:szCs w:val="32"/>
        </w:rPr>
        <w:t>: Это народно-православный праздник в честь семьи, любви и верности.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15 июля</w:t>
      </w:r>
      <w:r w:rsidRPr="00EF1806">
        <w:rPr>
          <w:rFonts w:ascii="Times New Roman" w:hAnsi="Times New Roman" w:cs="Times New Roman"/>
          <w:sz w:val="32"/>
          <w:szCs w:val="32"/>
        </w:rPr>
        <w:t xml:space="preserve"> – День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Берегини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: Согласно славянским легендам, она породила все живое на Земле.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</w:p>
    <w:p w:rsidR="00700517" w:rsidRPr="00EF1806" w:rsidRDefault="00700517" w:rsidP="00700517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color w:val="FF0000"/>
          <w:sz w:val="32"/>
          <w:szCs w:val="32"/>
        </w:rPr>
        <w:t>Август</w:t>
      </w:r>
      <w:r w:rsidRPr="00EF1806">
        <w:rPr>
          <w:rFonts w:ascii="Times New Roman" w:hAnsi="Times New Roman" w:cs="Times New Roman"/>
          <w:sz w:val="32"/>
          <w:szCs w:val="32"/>
        </w:rPr>
        <w:br/>
      </w:r>
      <w:r w:rsidRPr="00EF1806">
        <w:rPr>
          <w:rFonts w:ascii="Times New Roman" w:hAnsi="Times New Roman" w:cs="Times New Roman"/>
          <w:b/>
          <w:bCs/>
          <w:sz w:val="32"/>
          <w:szCs w:val="32"/>
        </w:rPr>
        <w:t>2 августа</w:t>
      </w:r>
      <w:r w:rsidRPr="00EF1806">
        <w:rPr>
          <w:rFonts w:ascii="Times New Roman" w:hAnsi="Times New Roman" w:cs="Times New Roman"/>
          <w:sz w:val="32"/>
          <w:szCs w:val="32"/>
        </w:rPr>
        <w:t> – Ильин день: Праздник посвящен пророку Илье. У славян чтили Перуна. Устраивали братчину — коллективную трапезу, крестный ход и массовые гулянья.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14 августа</w:t>
      </w:r>
      <w:r w:rsidRPr="00EF1806">
        <w:rPr>
          <w:rFonts w:ascii="Times New Roman" w:hAnsi="Times New Roman" w:cs="Times New Roman"/>
          <w:sz w:val="32"/>
          <w:szCs w:val="32"/>
        </w:rPr>
        <w:t> – Медовый спас: Начало успенского поста открывает Медовый или Маковый Спас. В этот день крестьяне начинают собирать мед.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15 августа</w:t>
      </w:r>
      <w:r w:rsidRPr="00EF1806">
        <w:rPr>
          <w:rFonts w:ascii="Times New Roman" w:hAnsi="Times New Roman" w:cs="Times New Roman"/>
          <w:sz w:val="32"/>
          <w:szCs w:val="32"/>
        </w:rPr>
        <w:t> – День Хоровода Мира: Общероссийский праздник – Создание образа единства многонационального и многокультурного народа России в хороводе, утверждение традиционных человеческих ценностей.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17 августа</w:t>
      </w:r>
      <w:r w:rsidRPr="00EF1806">
        <w:rPr>
          <w:rFonts w:ascii="Times New Roman" w:hAnsi="Times New Roman" w:cs="Times New Roman"/>
          <w:sz w:val="32"/>
          <w:szCs w:val="32"/>
        </w:rPr>
        <w:t> – День самовара: Самый первый русский самовар был сделан из меди и появился на Урале. Первая фабрика, специализирующаяся исключительно на производстве самоваров, была открыта в Туле оружейником Федором Лисицыным в 1778 году. Самый большой самовар в России был создан в 1922 году в Туле.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lastRenderedPageBreak/>
        <w:t>19 августа</w:t>
      </w:r>
      <w:r w:rsidRPr="00EF1806">
        <w:rPr>
          <w:rFonts w:ascii="Times New Roman" w:hAnsi="Times New Roman" w:cs="Times New Roman"/>
          <w:sz w:val="32"/>
          <w:szCs w:val="32"/>
        </w:rPr>
        <w:t> – </w:t>
      </w:r>
      <w:hyperlink r:id="rId41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Яблочный спас</w:t>
        </w:r>
      </w:hyperlink>
      <w:r w:rsidRPr="00EF1806">
        <w:rPr>
          <w:rFonts w:ascii="Times New Roman" w:hAnsi="Times New Roman" w:cs="Times New Roman"/>
          <w:sz w:val="32"/>
          <w:szCs w:val="32"/>
        </w:rPr>
        <w:t>: Праздник первых плодов связан с созреванием яблок.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29 августа</w:t>
      </w:r>
      <w:r w:rsidRPr="00EF1806">
        <w:rPr>
          <w:rFonts w:ascii="Times New Roman" w:hAnsi="Times New Roman" w:cs="Times New Roman"/>
          <w:sz w:val="32"/>
          <w:szCs w:val="32"/>
        </w:rPr>
        <w:t> – Хлебный или Ореховый спас: Последний народный праздник уходящего лета, символизирующий окончание сбора урожая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31 августа</w:t>
      </w:r>
      <w:r w:rsidRPr="00EF1806">
        <w:rPr>
          <w:rFonts w:ascii="Times New Roman" w:hAnsi="Times New Roman" w:cs="Times New Roman"/>
          <w:sz w:val="32"/>
          <w:szCs w:val="32"/>
        </w:rPr>
        <w:t> – </w:t>
      </w:r>
      <w:hyperlink r:id="rId42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Лошадиный праздник</w:t>
        </w:r>
      </w:hyperlink>
      <w:r w:rsidRPr="00EF1806">
        <w:rPr>
          <w:rFonts w:ascii="Times New Roman" w:hAnsi="Times New Roman" w:cs="Times New Roman"/>
          <w:sz w:val="32"/>
          <w:szCs w:val="32"/>
        </w:rPr>
        <w:t>: В этот день лошадей старались угощать лакомством и пирогами. Пекли особое печенье в виде конского копыта.</w:t>
      </w:r>
    </w:p>
    <w:p w:rsidR="007C2CEB" w:rsidRPr="00EF1806" w:rsidRDefault="007C2CEB" w:rsidP="00700517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C2CEB" w:rsidRPr="00EF1806" w:rsidRDefault="007C2CEB" w:rsidP="007C2CE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color w:val="FF0000"/>
          <w:sz w:val="32"/>
          <w:szCs w:val="32"/>
        </w:rPr>
        <w:t>Сентябрь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8 сентября</w:t>
      </w:r>
      <w:r w:rsidRPr="00EF1806">
        <w:rPr>
          <w:rFonts w:ascii="Times New Roman" w:hAnsi="Times New Roman" w:cs="Times New Roman"/>
          <w:sz w:val="32"/>
          <w:szCs w:val="32"/>
        </w:rPr>
        <w:t> – День посиделок на кухне: У многих народов кухня считается священным местом в доме, отсюда и особые традиции.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14 сентября</w:t>
      </w:r>
      <w:r w:rsidRPr="00EF1806">
        <w:rPr>
          <w:rFonts w:ascii="Times New Roman" w:hAnsi="Times New Roman" w:cs="Times New Roman"/>
          <w:sz w:val="32"/>
          <w:szCs w:val="32"/>
        </w:rPr>
        <w:t xml:space="preserve"> – Семён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Летопроводец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: Старый славянский праздник приближения осени. Встреча осени. Начало свадеб и посиделок.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23 сентября</w:t>
      </w:r>
      <w:r w:rsidRPr="00EF1806">
        <w:rPr>
          <w:rFonts w:ascii="Times New Roman" w:hAnsi="Times New Roman" w:cs="Times New Roman"/>
          <w:sz w:val="32"/>
          <w:szCs w:val="32"/>
        </w:rPr>
        <w:t xml:space="preserve"> – День осеннего равноденствия: День, когда ночь и день 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равны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 xml:space="preserve"> по длине, что символизирует баланс между светлым и темным.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30 сентября</w:t>
      </w:r>
      <w:r w:rsidRPr="00EF1806">
        <w:rPr>
          <w:rFonts w:ascii="Times New Roman" w:hAnsi="Times New Roman" w:cs="Times New Roman"/>
          <w:sz w:val="32"/>
          <w:szCs w:val="32"/>
        </w:rPr>
        <w:t> – Вселенские бабьи именины: День Веры-Надежды-Любви и матери их Софии. Многие девушки праздновали свои именины, ведь эти четыре имени были очень популярны. Со временем начали отмечать большой праздник.</w:t>
      </w:r>
    </w:p>
    <w:p w:rsidR="007C2CEB" w:rsidRPr="00EF1806" w:rsidRDefault="007C2CEB" w:rsidP="001C344C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</w:p>
    <w:p w:rsidR="007C2CEB" w:rsidRPr="00EF1806" w:rsidRDefault="007C2CEB" w:rsidP="007C2CE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color w:val="FF0000"/>
          <w:sz w:val="32"/>
          <w:szCs w:val="32"/>
        </w:rPr>
        <w:t>Октябрь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14 октября </w:t>
      </w:r>
      <w:r w:rsidRPr="00EF1806">
        <w:rPr>
          <w:rFonts w:ascii="Times New Roman" w:hAnsi="Times New Roman" w:cs="Times New Roman"/>
          <w:sz w:val="32"/>
          <w:szCs w:val="32"/>
        </w:rPr>
        <w:t>– Покров день: Символизирует окончание сельскохозяйственных работ и начало зимы. В этот день принято кормить и лечить бродячих животных и кормить птиц хлебом.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16 октября</w:t>
      </w:r>
      <w:r w:rsidRPr="00EF1806">
        <w:rPr>
          <w:rFonts w:ascii="Times New Roman" w:hAnsi="Times New Roman" w:cs="Times New Roman"/>
          <w:sz w:val="32"/>
          <w:szCs w:val="32"/>
        </w:rPr>
        <w:t> – Всемирный день </w:t>
      </w:r>
      <w:hyperlink r:id="rId43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хлеба</w:t>
        </w:r>
      </w:hyperlink>
      <w:r w:rsidRPr="00EF1806">
        <w:rPr>
          <w:rFonts w:ascii="Times New Roman" w:hAnsi="Times New Roman" w:cs="Times New Roman"/>
          <w:sz w:val="32"/>
          <w:szCs w:val="32"/>
        </w:rPr>
        <w:t>: Официально праздник учрежден 16 лет назад. Каравай. Хлеб у славян требовал почтительного отношения и соотносился с живым существом.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17 октября</w:t>
      </w:r>
      <w:r w:rsidRPr="00EF1806">
        <w:rPr>
          <w:rFonts w:ascii="Times New Roman" w:hAnsi="Times New Roman" w:cs="Times New Roman"/>
          <w:sz w:val="32"/>
          <w:szCs w:val="32"/>
        </w:rPr>
        <w:t> – Леший день: По народным поверьям Дух-хранитель леса последний раз в году проверяет свои владения и проваливается под землю до весны.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24 октября</w:t>
      </w:r>
      <w:r w:rsidRPr="00EF1806">
        <w:rPr>
          <w:rFonts w:ascii="Times New Roman" w:hAnsi="Times New Roman" w:cs="Times New Roman"/>
          <w:sz w:val="32"/>
          <w:szCs w:val="32"/>
        </w:rPr>
        <w:t> – День русской </w:t>
      </w:r>
      <w:hyperlink r:id="rId44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матрёшки</w:t>
        </w:r>
      </w:hyperlink>
      <w:r w:rsidRPr="00EF1806">
        <w:rPr>
          <w:rFonts w:ascii="Times New Roman" w:hAnsi="Times New Roman" w:cs="Times New Roman"/>
          <w:sz w:val="32"/>
          <w:szCs w:val="32"/>
        </w:rPr>
        <w:t xml:space="preserve">: Традиционный российский сувенир.  Символ «Матрешка» был утвержден как часть Юникода и был добавлен в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Эмодзи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.</w:t>
      </w:r>
    </w:p>
    <w:p w:rsidR="00700517" w:rsidRPr="00EF1806" w:rsidRDefault="00700517" w:rsidP="00D8768A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</w:p>
    <w:p w:rsidR="007C2CEB" w:rsidRPr="00EF1806" w:rsidRDefault="007C2CEB" w:rsidP="007C2CE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EF1806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Ноябрь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14 ноября</w:t>
      </w:r>
      <w:r w:rsidRPr="00EF1806">
        <w:rPr>
          <w:rFonts w:ascii="Times New Roman" w:hAnsi="Times New Roman" w:cs="Times New Roman"/>
          <w:sz w:val="32"/>
          <w:szCs w:val="32"/>
        </w:rPr>
        <w:t> – День кузнеца: В старину в этот день праздновали День Кузьмы – покровителя деревенских кузнецов.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lastRenderedPageBreak/>
        <w:t>18 ноября</w:t>
      </w:r>
      <w:r w:rsidRPr="00EF1806">
        <w:rPr>
          <w:rFonts w:ascii="Times New Roman" w:hAnsi="Times New Roman" w:cs="Times New Roman"/>
          <w:sz w:val="32"/>
          <w:szCs w:val="32"/>
        </w:rPr>
        <w:t> – </w:t>
      </w:r>
      <w:hyperlink r:id="rId45" w:history="1">
        <w:r w:rsidRPr="00EF1806">
          <w:rPr>
            <w:rStyle w:val="ab"/>
            <w:rFonts w:ascii="Times New Roman" w:hAnsi="Times New Roman" w:cs="Times New Roman"/>
            <w:sz w:val="32"/>
            <w:szCs w:val="32"/>
          </w:rPr>
          <w:t>День рождения Деда Мороза</w:t>
        </w:r>
      </w:hyperlink>
      <w:r w:rsidRPr="00EF1806">
        <w:rPr>
          <w:rFonts w:ascii="Times New Roman" w:hAnsi="Times New Roman" w:cs="Times New Roman"/>
          <w:sz w:val="32"/>
          <w:szCs w:val="32"/>
        </w:rPr>
        <w:t>: Прообраз Деда Мороза возник в славянской мифологии. Разворачиваются праздничные гуляния, завершающиеся зажжением огней на новогодней ёлке.</w:t>
      </w:r>
    </w:p>
    <w:p w:rsidR="007C2CEB" w:rsidRPr="00EF1806" w:rsidRDefault="00700517" w:rsidP="00700517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декабрь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3 декабря </w:t>
      </w:r>
      <w:r w:rsidRPr="00EF1806">
        <w:rPr>
          <w:rFonts w:ascii="Times New Roman" w:hAnsi="Times New Roman" w:cs="Times New Roman"/>
          <w:sz w:val="32"/>
          <w:szCs w:val="32"/>
        </w:rPr>
        <w:t>– День памяти богатыря Святогора: Богатырь русского былинного эпоса.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7 декабря</w:t>
      </w:r>
      <w:r w:rsidRPr="00EF1806">
        <w:rPr>
          <w:rFonts w:ascii="Times New Roman" w:hAnsi="Times New Roman" w:cs="Times New Roman"/>
          <w:sz w:val="32"/>
          <w:szCs w:val="32"/>
        </w:rPr>
        <w:t> – День Екатерины-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санницы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, покровительницы невест: 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Катерининские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гулянья, гадания, первые катания на санях.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11 декабря</w:t>
      </w:r>
      <w:r w:rsidRPr="00EF1806">
        <w:rPr>
          <w:rFonts w:ascii="Times New Roman" w:hAnsi="Times New Roman" w:cs="Times New Roman"/>
          <w:sz w:val="32"/>
          <w:szCs w:val="32"/>
        </w:rPr>
        <w:t> – Сойкин день: Сойку в народе называли вещуньей. Люди верили, что у этой пташки на крылышках находятся небольшие зеркала, в которых можно увидеть свое будущее. Гадания.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13 декабря </w:t>
      </w:r>
      <w:r w:rsidRPr="00EF1806">
        <w:rPr>
          <w:rFonts w:ascii="Times New Roman" w:hAnsi="Times New Roman" w:cs="Times New Roman"/>
          <w:sz w:val="32"/>
          <w:szCs w:val="32"/>
        </w:rPr>
        <w:t xml:space="preserve">– День медведя: Почитание медведя и сказочного Михаила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Потапыча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21 декабря</w:t>
      </w:r>
      <w:r w:rsidRPr="00EF1806">
        <w:rPr>
          <w:rFonts w:ascii="Times New Roman" w:hAnsi="Times New Roman" w:cs="Times New Roman"/>
          <w:sz w:val="32"/>
          <w:szCs w:val="32"/>
        </w:rPr>
        <w:t> – День зимнего солнцестояния: Коляда — славянский праздник солнечного перелома. Перед этим днем старались закончить важные дела, раздать долги и решить споры.</w:t>
      </w:r>
    </w:p>
    <w:p w:rsidR="00700517" w:rsidRPr="00EF1806" w:rsidRDefault="00700517" w:rsidP="0070051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b/>
          <w:bCs/>
          <w:sz w:val="32"/>
          <w:szCs w:val="32"/>
        </w:rPr>
        <w:t>24 декабря</w:t>
      </w:r>
      <w:r w:rsidRPr="00EF1806">
        <w:rPr>
          <w:rFonts w:ascii="Times New Roman" w:hAnsi="Times New Roman" w:cs="Times New Roman"/>
          <w:sz w:val="32"/>
          <w:szCs w:val="32"/>
        </w:rPr>
        <w:t> – День варежки или рукавицы: Были атрибутом крестьян еще с 13 века. Один из обычаев – дарить перед свадьбой семье жениха узорные варежки.</w:t>
      </w:r>
    </w:p>
    <w:p w:rsidR="00252B2F" w:rsidRPr="00EF1806" w:rsidRDefault="00252B2F" w:rsidP="00906FDD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8F4998" w:rsidRPr="00EF1806" w:rsidRDefault="008F4998" w:rsidP="00E30842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E21280" w:rsidRDefault="00E21280" w:rsidP="00E30842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15B36" w:rsidRDefault="00115B36" w:rsidP="00E30842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15B36" w:rsidRDefault="00115B36" w:rsidP="00E30842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15B36" w:rsidRDefault="00115B36" w:rsidP="00E30842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15B36" w:rsidRDefault="00115B36" w:rsidP="00E30842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15B36" w:rsidRDefault="00115B36" w:rsidP="00E30842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15B36" w:rsidRDefault="00115B36" w:rsidP="00E30842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15B36" w:rsidRDefault="00115B36" w:rsidP="00E30842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15B36" w:rsidRDefault="00115B36" w:rsidP="00E30842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15B36" w:rsidRPr="00EF1806" w:rsidRDefault="00115B36" w:rsidP="00E3084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E21280" w:rsidRPr="00EF1806" w:rsidRDefault="00E21280" w:rsidP="00E3084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CF42A9" w:rsidRPr="00EF1806" w:rsidRDefault="00CF42A9" w:rsidP="00E30842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66339F" w:rsidRPr="00EF1806" w:rsidRDefault="00CF42A9" w:rsidP="00CF42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039E579" wp14:editId="28254E5E">
            <wp:extent cx="4707761" cy="1157403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86" cy="1159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2A9" w:rsidRPr="00EF1806" w:rsidRDefault="00CF42A9" w:rsidP="00906FDD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C35347" w:rsidRPr="00EF1806" w:rsidRDefault="00C35347" w:rsidP="00C3534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EF1806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В копилку библиотекаря</w:t>
      </w:r>
    </w:p>
    <w:p w:rsidR="00C35347" w:rsidRPr="00EF1806" w:rsidRDefault="00C35347" w:rsidP="00C35347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</w:p>
    <w:p w:rsidR="00C35347" w:rsidRPr="00EF1806" w:rsidRDefault="00C35347" w:rsidP="004B0D3E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F1806">
        <w:rPr>
          <w:rFonts w:ascii="Times New Roman" w:hAnsi="Times New Roman" w:cs="Times New Roman"/>
          <w:i/>
          <w:sz w:val="32"/>
          <w:szCs w:val="32"/>
        </w:rPr>
        <w:t>В помощь проведению массовых мероприятий рекомендуем обратиться к</w:t>
      </w:r>
      <w:r w:rsidR="004B0D3E" w:rsidRPr="00EF180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i/>
          <w:sz w:val="32"/>
          <w:szCs w:val="32"/>
        </w:rPr>
        <w:t>сценарным материалам:</w:t>
      </w:r>
    </w:p>
    <w:p w:rsidR="00C35347" w:rsidRPr="00EF1806" w:rsidRDefault="00C35347" w:rsidP="004B0D3E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i/>
          <w:sz w:val="32"/>
          <w:szCs w:val="32"/>
          <w:u w:val="single"/>
        </w:rPr>
        <w:t>Ко Дню славянской письменности и культуры:</w:t>
      </w:r>
    </w:p>
    <w:p w:rsidR="00C35347" w:rsidRPr="00EF1806" w:rsidRDefault="00C35347" w:rsidP="00503AD1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Карнизова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, Н.В. Открывая новую веху ист</w:t>
      </w:r>
      <w:r w:rsidR="004B0D3E" w:rsidRPr="00EF1806">
        <w:rPr>
          <w:rFonts w:ascii="Times New Roman" w:hAnsi="Times New Roman" w:cs="Times New Roman"/>
          <w:sz w:val="32"/>
          <w:szCs w:val="32"/>
        </w:rPr>
        <w:t xml:space="preserve">ории: сценарий классного часа </w:t>
      </w:r>
      <w:r w:rsidRPr="00EF1806">
        <w:rPr>
          <w:rFonts w:ascii="Times New Roman" w:hAnsi="Times New Roman" w:cs="Times New Roman"/>
          <w:sz w:val="32"/>
          <w:szCs w:val="32"/>
        </w:rPr>
        <w:t xml:space="preserve">для учащихся 7-11 классов / Н.В.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Карниз</w:t>
      </w:r>
      <w:r w:rsidR="004B0D3E" w:rsidRPr="00EF1806">
        <w:rPr>
          <w:rFonts w:ascii="Times New Roman" w:hAnsi="Times New Roman" w:cs="Times New Roman"/>
          <w:sz w:val="32"/>
          <w:szCs w:val="32"/>
        </w:rPr>
        <w:t>ова</w:t>
      </w:r>
      <w:proofErr w:type="spellEnd"/>
      <w:r w:rsidR="004B0D3E" w:rsidRPr="00EF1806">
        <w:rPr>
          <w:rFonts w:ascii="Times New Roman" w:hAnsi="Times New Roman" w:cs="Times New Roman"/>
          <w:sz w:val="32"/>
          <w:szCs w:val="32"/>
        </w:rPr>
        <w:t xml:space="preserve"> // Читаем, учимся, играем.- </w:t>
      </w:r>
      <w:r w:rsidRPr="00EF1806">
        <w:rPr>
          <w:rFonts w:ascii="Times New Roman" w:hAnsi="Times New Roman" w:cs="Times New Roman"/>
          <w:sz w:val="32"/>
          <w:szCs w:val="32"/>
        </w:rPr>
        <w:t>2009.-№2.-С.4-7</w:t>
      </w:r>
    </w:p>
    <w:p w:rsidR="00C35347" w:rsidRPr="00EF1806" w:rsidRDefault="00C35347" w:rsidP="00503AD1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Коваленко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,А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>.А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. Ребусы на русский лад: </w:t>
      </w:r>
      <w:r w:rsidR="004B0D3E" w:rsidRPr="00EF1806">
        <w:rPr>
          <w:rFonts w:ascii="Times New Roman" w:hAnsi="Times New Roman" w:cs="Times New Roman"/>
          <w:sz w:val="32"/>
          <w:szCs w:val="32"/>
        </w:rPr>
        <w:t xml:space="preserve">материалы для проведения урока, </w:t>
      </w:r>
      <w:r w:rsidRPr="00EF1806">
        <w:rPr>
          <w:rFonts w:ascii="Times New Roman" w:hAnsi="Times New Roman" w:cs="Times New Roman"/>
          <w:sz w:val="32"/>
          <w:szCs w:val="32"/>
        </w:rPr>
        <w:t>посвященного истории письменности/ А.</w:t>
      </w:r>
      <w:r w:rsidR="004B0D3E" w:rsidRPr="00EF1806">
        <w:rPr>
          <w:rFonts w:ascii="Times New Roman" w:hAnsi="Times New Roman" w:cs="Times New Roman"/>
          <w:sz w:val="32"/>
          <w:szCs w:val="32"/>
        </w:rPr>
        <w:t xml:space="preserve">А. Коваленко // Читаем, учимся, </w:t>
      </w:r>
      <w:r w:rsidRPr="00EF1806">
        <w:rPr>
          <w:rFonts w:ascii="Times New Roman" w:hAnsi="Times New Roman" w:cs="Times New Roman"/>
          <w:sz w:val="32"/>
          <w:szCs w:val="32"/>
        </w:rPr>
        <w:t>играем.- 2009.-№6.-С.10-13</w:t>
      </w:r>
    </w:p>
    <w:p w:rsidR="00C35347" w:rsidRPr="00EF1806" w:rsidRDefault="00C35347" w:rsidP="00503AD1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Михеева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,Т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>.А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. Язык моих предков: Сцен</w:t>
      </w:r>
      <w:r w:rsidR="004B0D3E" w:rsidRPr="00EF1806">
        <w:rPr>
          <w:rFonts w:ascii="Times New Roman" w:hAnsi="Times New Roman" w:cs="Times New Roman"/>
          <w:sz w:val="32"/>
          <w:szCs w:val="32"/>
        </w:rPr>
        <w:t>арий встречи в библиотеке /</w:t>
      </w:r>
      <w:proofErr w:type="spellStart"/>
      <w:r w:rsidR="004B0D3E" w:rsidRPr="00EF1806">
        <w:rPr>
          <w:rFonts w:ascii="Times New Roman" w:hAnsi="Times New Roman" w:cs="Times New Roman"/>
          <w:sz w:val="32"/>
          <w:szCs w:val="32"/>
        </w:rPr>
        <w:t>Т.А.</w:t>
      </w:r>
      <w:r w:rsidRPr="00EF1806">
        <w:rPr>
          <w:rFonts w:ascii="Times New Roman" w:hAnsi="Times New Roman" w:cs="Times New Roman"/>
          <w:sz w:val="32"/>
          <w:szCs w:val="32"/>
        </w:rPr>
        <w:t>Михеева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// Читаем, уч</w:t>
      </w:r>
      <w:r w:rsidR="004B0D3E" w:rsidRPr="00EF1806">
        <w:rPr>
          <w:rFonts w:ascii="Times New Roman" w:hAnsi="Times New Roman" w:cs="Times New Roman"/>
          <w:sz w:val="32"/>
          <w:szCs w:val="32"/>
        </w:rPr>
        <w:t xml:space="preserve">имся, играем.- 2009.-№2.-С.8-9 </w:t>
      </w:r>
      <w:r w:rsidRPr="00EF1806">
        <w:rPr>
          <w:rFonts w:ascii="Times New Roman" w:hAnsi="Times New Roman" w:cs="Times New Roman"/>
          <w:sz w:val="32"/>
          <w:szCs w:val="32"/>
        </w:rPr>
        <w:t>~ 11 ~</w:t>
      </w:r>
    </w:p>
    <w:p w:rsidR="00C35347" w:rsidRPr="00EF1806" w:rsidRDefault="00C35347" w:rsidP="00503AD1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Андреева, М.С., Короткова, М.П. Отк</w:t>
      </w:r>
      <w:r w:rsidR="004B0D3E" w:rsidRPr="00EF1806">
        <w:rPr>
          <w:rFonts w:ascii="Times New Roman" w:hAnsi="Times New Roman" w:cs="Times New Roman"/>
          <w:sz w:val="32"/>
          <w:szCs w:val="32"/>
        </w:rPr>
        <w:t xml:space="preserve">уда есть пошла грамота на </w:t>
      </w:r>
      <w:proofErr w:type="spellStart"/>
      <w:r w:rsidR="004B0D3E" w:rsidRPr="00EF1806">
        <w:rPr>
          <w:rFonts w:ascii="Times New Roman" w:hAnsi="Times New Roman" w:cs="Times New Roman"/>
          <w:sz w:val="32"/>
          <w:szCs w:val="32"/>
        </w:rPr>
        <w:t>Руси</w:t>
      </w:r>
      <w:proofErr w:type="gramStart"/>
      <w:r w:rsidR="004B0D3E" w:rsidRPr="00EF1806">
        <w:rPr>
          <w:rFonts w:ascii="Times New Roman" w:hAnsi="Times New Roman" w:cs="Times New Roman"/>
          <w:sz w:val="32"/>
          <w:szCs w:val="32"/>
        </w:rPr>
        <w:t>:</w:t>
      </w:r>
      <w:r w:rsidRPr="00EF1806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>атериал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для проведения бесед, празд</w:t>
      </w:r>
      <w:r w:rsidR="004B0D3E" w:rsidRPr="00EF1806">
        <w:rPr>
          <w:rFonts w:ascii="Times New Roman" w:hAnsi="Times New Roman" w:cs="Times New Roman"/>
          <w:sz w:val="32"/>
          <w:szCs w:val="32"/>
        </w:rPr>
        <w:t xml:space="preserve">ников, игр, посвященных истории </w:t>
      </w:r>
      <w:r w:rsidRPr="00EF1806">
        <w:rPr>
          <w:rFonts w:ascii="Times New Roman" w:hAnsi="Times New Roman" w:cs="Times New Roman"/>
          <w:sz w:val="32"/>
          <w:szCs w:val="32"/>
        </w:rPr>
        <w:t xml:space="preserve">письменности /М.С. Андреева,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М.П.Корот</w:t>
      </w:r>
      <w:r w:rsidR="004B0D3E" w:rsidRPr="00EF1806">
        <w:rPr>
          <w:rFonts w:ascii="Times New Roman" w:hAnsi="Times New Roman" w:cs="Times New Roman"/>
          <w:sz w:val="32"/>
          <w:szCs w:val="32"/>
        </w:rPr>
        <w:t>кова</w:t>
      </w:r>
      <w:proofErr w:type="spellEnd"/>
      <w:r w:rsidR="004B0D3E" w:rsidRPr="00EF1806">
        <w:rPr>
          <w:rFonts w:ascii="Times New Roman" w:hAnsi="Times New Roman" w:cs="Times New Roman"/>
          <w:sz w:val="32"/>
          <w:szCs w:val="32"/>
        </w:rPr>
        <w:t xml:space="preserve">// Читаем, учимся, играем.- </w:t>
      </w:r>
      <w:r w:rsidRPr="00EF1806">
        <w:rPr>
          <w:rFonts w:ascii="Times New Roman" w:hAnsi="Times New Roman" w:cs="Times New Roman"/>
          <w:sz w:val="32"/>
          <w:szCs w:val="32"/>
        </w:rPr>
        <w:t>2004.-№2.-С.50-55</w:t>
      </w:r>
    </w:p>
    <w:p w:rsidR="004B0D3E" w:rsidRPr="00EF1806" w:rsidRDefault="004B0D3E" w:rsidP="004B0D3E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B0D3E" w:rsidRPr="00EF1806" w:rsidRDefault="00C35347" w:rsidP="004B0D3E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i/>
          <w:sz w:val="32"/>
          <w:szCs w:val="32"/>
          <w:u w:val="single"/>
        </w:rPr>
        <w:t>Народное творчество. Народные промыслы</w:t>
      </w:r>
    </w:p>
    <w:p w:rsidR="00C35347" w:rsidRPr="00EF1806" w:rsidRDefault="00C35347" w:rsidP="00503AD1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Маслакова, М.Н. Забытая старина: тра</w:t>
      </w:r>
      <w:r w:rsidR="004B0D3E" w:rsidRPr="00EF1806">
        <w:rPr>
          <w:rFonts w:ascii="Times New Roman" w:hAnsi="Times New Roman" w:cs="Times New Roman"/>
          <w:sz w:val="32"/>
          <w:szCs w:val="32"/>
        </w:rPr>
        <w:t xml:space="preserve">диции, ремесла, мастера: Турнир </w:t>
      </w:r>
      <w:r w:rsidRPr="00EF1806">
        <w:rPr>
          <w:rFonts w:ascii="Times New Roman" w:hAnsi="Times New Roman" w:cs="Times New Roman"/>
          <w:sz w:val="32"/>
          <w:szCs w:val="32"/>
        </w:rPr>
        <w:t>знатоков народного творчества /М.</w:t>
      </w:r>
      <w:r w:rsidR="004B0D3E" w:rsidRPr="00EF1806">
        <w:rPr>
          <w:rFonts w:ascii="Times New Roman" w:hAnsi="Times New Roman" w:cs="Times New Roman"/>
          <w:sz w:val="32"/>
          <w:szCs w:val="32"/>
        </w:rPr>
        <w:t xml:space="preserve">Н. Маслакова // Читаем, учимся, </w:t>
      </w:r>
      <w:r w:rsidRPr="00EF1806">
        <w:rPr>
          <w:rFonts w:ascii="Times New Roman" w:hAnsi="Times New Roman" w:cs="Times New Roman"/>
          <w:sz w:val="32"/>
          <w:szCs w:val="32"/>
        </w:rPr>
        <w:t>играем.-2003.-Вып.4.- С.12-17</w:t>
      </w:r>
    </w:p>
    <w:p w:rsidR="00C35347" w:rsidRPr="00EF1806" w:rsidRDefault="00C35347" w:rsidP="00503AD1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Климова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,О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>.Б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. Руки мастера диво дивн</w:t>
      </w:r>
      <w:r w:rsidR="004B0D3E" w:rsidRPr="00EF1806">
        <w:rPr>
          <w:rFonts w:ascii="Times New Roman" w:hAnsi="Times New Roman" w:cs="Times New Roman"/>
          <w:sz w:val="32"/>
          <w:szCs w:val="32"/>
        </w:rPr>
        <w:t xml:space="preserve">ое творят: занятие, посвященное народным промыслам / О.Б. </w:t>
      </w:r>
      <w:r w:rsidRPr="00EF1806">
        <w:rPr>
          <w:rFonts w:ascii="Times New Roman" w:hAnsi="Times New Roman" w:cs="Times New Roman"/>
          <w:sz w:val="32"/>
          <w:szCs w:val="32"/>
        </w:rPr>
        <w:t>Климова // Читаем,</w:t>
      </w:r>
      <w:r w:rsidR="004B0D3E" w:rsidRPr="00EF1806">
        <w:rPr>
          <w:rFonts w:ascii="Times New Roman" w:hAnsi="Times New Roman" w:cs="Times New Roman"/>
          <w:sz w:val="32"/>
          <w:szCs w:val="32"/>
        </w:rPr>
        <w:t xml:space="preserve"> учимся, играем.-2006.- </w:t>
      </w:r>
      <w:r w:rsidRPr="00EF1806">
        <w:rPr>
          <w:rFonts w:ascii="Times New Roman" w:hAnsi="Times New Roman" w:cs="Times New Roman"/>
          <w:sz w:val="32"/>
          <w:szCs w:val="32"/>
        </w:rPr>
        <w:t>Вып.10.- С.57-63</w:t>
      </w:r>
    </w:p>
    <w:p w:rsidR="004B0D3E" w:rsidRPr="00EF1806" w:rsidRDefault="009136B4" w:rsidP="00906FDD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Народное творчество. Народные промыслы 1.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Россинская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, С.В. Матрешк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 xml:space="preserve"> загадка, гордость и символ России / С.В.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Россинская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// Новая библиотека.-2009.-№4.-С. 6-12 15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Неволина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, И. Живая и поныне старина: сценарий /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И.Неволина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// Библиотека.-2007.-№8.-С.61-64 3. </w:t>
      </w:r>
    </w:p>
    <w:p w:rsidR="00906FDD" w:rsidRPr="00EF1806" w:rsidRDefault="00906FDD" w:rsidP="00906F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06FDD" w:rsidRPr="00EF1806" w:rsidRDefault="00906FDD" w:rsidP="00906F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06FDD" w:rsidRPr="00EF1806" w:rsidRDefault="00906FDD" w:rsidP="00906F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06FDD" w:rsidRPr="00EF1806" w:rsidRDefault="00115B36" w:rsidP="00115B3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8890F08" wp14:editId="6D128D28">
            <wp:extent cx="4707761" cy="1157403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86" cy="1159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FDD" w:rsidRDefault="00906FDD" w:rsidP="00906F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15B36" w:rsidRPr="00EF1806" w:rsidRDefault="00115B36" w:rsidP="00906F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D5394" w:rsidRPr="00EF1806" w:rsidRDefault="00C35347" w:rsidP="00CF42A9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i/>
          <w:sz w:val="32"/>
          <w:szCs w:val="32"/>
          <w:u w:val="single"/>
        </w:rPr>
        <w:t>Обычаи. Традиции. Обряды</w:t>
      </w:r>
    </w:p>
    <w:p w:rsidR="00ED5394" w:rsidRPr="00EF1806" w:rsidRDefault="00ED5394" w:rsidP="00ED5394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Вовнейко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, Е.В.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Скоморошечьи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потехи: Веселое театрализованное представление для 5-6 классов/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Е.В.Вовнейко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// Читаем, учимся, играем.-2017.-№1.-С.102-104</w:t>
      </w:r>
    </w:p>
    <w:p w:rsidR="00D31557" w:rsidRPr="00EF1806" w:rsidRDefault="00D31557" w:rsidP="00ED5394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Бузенкова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, Т.Е. «Пословица – сокровищница народной мудрости»: Интеллектуальная игра/ Т.Е.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Бузенкова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//Последний звонок – 2020. – №4 – С.2 - 5</w:t>
      </w:r>
    </w:p>
    <w:p w:rsidR="00ED5394" w:rsidRPr="00EF1806" w:rsidRDefault="00C35347" w:rsidP="00ED5394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Глушкова, Л.А. Сказание о русской</w:t>
      </w:r>
      <w:r w:rsidR="00503AD1" w:rsidRPr="00EF1806">
        <w:rPr>
          <w:rFonts w:ascii="Times New Roman" w:hAnsi="Times New Roman" w:cs="Times New Roman"/>
          <w:sz w:val="32"/>
          <w:szCs w:val="32"/>
        </w:rPr>
        <w:t xml:space="preserve"> бане: увлекательная программа, </w:t>
      </w:r>
      <w:r w:rsidRPr="00EF1806">
        <w:rPr>
          <w:rFonts w:ascii="Times New Roman" w:hAnsi="Times New Roman" w:cs="Times New Roman"/>
          <w:sz w:val="32"/>
          <w:szCs w:val="32"/>
        </w:rPr>
        <w:t>посвященная истории и традиции русской</w:t>
      </w:r>
      <w:r w:rsidR="00503AD1" w:rsidRPr="00EF1806">
        <w:rPr>
          <w:rFonts w:ascii="Times New Roman" w:hAnsi="Times New Roman" w:cs="Times New Roman"/>
          <w:sz w:val="32"/>
          <w:szCs w:val="32"/>
        </w:rPr>
        <w:t xml:space="preserve"> бани/ Л.А. Глушкова // Читаем, </w:t>
      </w:r>
      <w:r w:rsidRPr="00EF1806">
        <w:rPr>
          <w:rFonts w:ascii="Times New Roman" w:hAnsi="Times New Roman" w:cs="Times New Roman"/>
          <w:sz w:val="32"/>
          <w:szCs w:val="32"/>
        </w:rPr>
        <w:t>учимся, играем.-2006.-№7.-№7.-С.87-90</w:t>
      </w:r>
    </w:p>
    <w:p w:rsidR="00ED5394" w:rsidRPr="00EF1806" w:rsidRDefault="00ED5394" w:rsidP="00ED5394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Зайкова, Ю.С.,</w:t>
      </w:r>
      <w:r w:rsidR="0051471A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 xml:space="preserve">Зайкова Г.А. Трещат крещенские морозы: Фольклорные посиделки для 5-9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./ Ю.С. Зайкова// Читаем, учимся, играем.-2017.-№1.-С.105-110</w:t>
      </w:r>
    </w:p>
    <w:p w:rsidR="0051471A" w:rsidRPr="00EF1806" w:rsidRDefault="0051471A" w:rsidP="001A555B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Зайкова, Ю.С., Зайкова Г.А. Февраль-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бокогрей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, верни солнышко скорей: 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фольклорные посиделки, посвященные приметам и традициям февраля/ Ю.С. Зайкова// Читаем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>, учимся, играем.-2017.-№2.-С.108-111</w:t>
      </w:r>
    </w:p>
    <w:p w:rsidR="001A555B" w:rsidRPr="00EF1806" w:rsidRDefault="001A555B" w:rsidP="001A555B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Зайкова, Ю.С. Декабрь-студень наступил: зимние посиделки с включением игр, викторин и кроссвордов для 5-7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./ Ю.С. Зайкова// Читаем, учимся, играем.-2016.-№12.-С.88 </w:t>
      </w:r>
      <w:r w:rsidR="00D527CD" w:rsidRPr="00EF1806">
        <w:rPr>
          <w:rFonts w:ascii="Times New Roman" w:hAnsi="Times New Roman" w:cs="Times New Roman"/>
          <w:sz w:val="32"/>
          <w:szCs w:val="32"/>
        </w:rPr>
        <w:t>–</w:t>
      </w:r>
      <w:r w:rsidRPr="00EF1806">
        <w:rPr>
          <w:rFonts w:ascii="Times New Roman" w:hAnsi="Times New Roman" w:cs="Times New Roman"/>
          <w:sz w:val="32"/>
          <w:szCs w:val="32"/>
        </w:rPr>
        <w:t xml:space="preserve"> 91</w:t>
      </w:r>
    </w:p>
    <w:p w:rsidR="00D527CD" w:rsidRPr="00EF1806" w:rsidRDefault="00D527CD" w:rsidP="00D527CD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Ивашина, В.В. Погадаем, все узнаем: Фольклорные посиделки с игровой программой, колядками и гаданиями для 6-8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кл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./В.В. Ивашина// Читаем, учимся, играем.-2016.-№12.-С.92 – 95</w:t>
      </w:r>
    </w:p>
    <w:p w:rsidR="00C35347" w:rsidRPr="00EF1806" w:rsidRDefault="00C35347" w:rsidP="00503AD1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Королева, Т.В. Родные истоки: 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твор</w:t>
      </w:r>
      <w:r w:rsidR="00503AD1" w:rsidRPr="00EF1806">
        <w:rPr>
          <w:rFonts w:ascii="Times New Roman" w:hAnsi="Times New Roman" w:cs="Times New Roman"/>
          <w:sz w:val="32"/>
          <w:szCs w:val="32"/>
        </w:rPr>
        <w:t xml:space="preserve">ческое мероприятие, посвященное </w:t>
      </w:r>
      <w:r w:rsidRPr="00EF1806">
        <w:rPr>
          <w:rFonts w:ascii="Times New Roman" w:hAnsi="Times New Roman" w:cs="Times New Roman"/>
          <w:sz w:val="32"/>
          <w:szCs w:val="32"/>
        </w:rPr>
        <w:t>формированию интереса к народной кул</w:t>
      </w:r>
      <w:r w:rsidR="00503AD1" w:rsidRPr="00EF1806">
        <w:rPr>
          <w:rFonts w:ascii="Times New Roman" w:hAnsi="Times New Roman" w:cs="Times New Roman"/>
          <w:sz w:val="32"/>
          <w:szCs w:val="32"/>
        </w:rPr>
        <w:t>ьтуре/ Т.В. Королева // Читаем</w:t>
      </w:r>
      <w:proofErr w:type="gramEnd"/>
      <w:r w:rsidR="00503AD1" w:rsidRPr="00EF1806">
        <w:rPr>
          <w:rFonts w:ascii="Times New Roman" w:hAnsi="Times New Roman" w:cs="Times New Roman"/>
          <w:sz w:val="32"/>
          <w:szCs w:val="32"/>
        </w:rPr>
        <w:t xml:space="preserve">, </w:t>
      </w:r>
      <w:r w:rsidRPr="00EF1806">
        <w:rPr>
          <w:rFonts w:ascii="Times New Roman" w:hAnsi="Times New Roman" w:cs="Times New Roman"/>
          <w:sz w:val="32"/>
          <w:szCs w:val="32"/>
        </w:rPr>
        <w:t>учимся, играем.-2011.-№3.-С.94-101</w:t>
      </w:r>
    </w:p>
    <w:p w:rsidR="00CF42A9" w:rsidRPr="00EF1806" w:rsidRDefault="00CF42A9" w:rsidP="00CF42A9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Кузянин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Г.И. От зари до зари ладят ложки ложкари: Познавательно-развлекательная программа, посвященная истории столового прибора для 5-7кл. /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Г.И.Кузянин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// Читаем, учимся, играем.-2016.-№8.-С.104 - 107</w:t>
      </w:r>
    </w:p>
    <w:p w:rsidR="00DC5055" w:rsidRPr="00EF1806" w:rsidRDefault="00DC5055" w:rsidP="00503AD1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Лахман</w:t>
      </w:r>
      <w:proofErr w:type="spellEnd"/>
      <w:r w:rsidR="00ED5394" w:rsidRPr="00EF1806">
        <w:rPr>
          <w:rFonts w:ascii="Times New Roman" w:hAnsi="Times New Roman" w:cs="Times New Roman"/>
          <w:sz w:val="32"/>
          <w:szCs w:val="32"/>
        </w:rPr>
        <w:t>,</w:t>
      </w:r>
      <w:r w:rsidRPr="00EF1806">
        <w:rPr>
          <w:rFonts w:ascii="Times New Roman" w:hAnsi="Times New Roman" w:cs="Times New Roman"/>
          <w:sz w:val="32"/>
          <w:szCs w:val="32"/>
        </w:rPr>
        <w:t xml:space="preserve"> М.С. В старину едали деды…: фольклорное мероприятие, раскрывающее </w:t>
      </w:r>
      <w:r w:rsidR="00500EF1" w:rsidRPr="00EF1806">
        <w:rPr>
          <w:rFonts w:ascii="Times New Roman" w:hAnsi="Times New Roman" w:cs="Times New Roman"/>
          <w:sz w:val="32"/>
          <w:szCs w:val="32"/>
        </w:rPr>
        <w:t xml:space="preserve">особенности русской кухни/М.С. </w:t>
      </w:r>
      <w:proofErr w:type="spellStart"/>
      <w:r w:rsidR="00500EF1" w:rsidRPr="00EF1806">
        <w:rPr>
          <w:rFonts w:ascii="Times New Roman" w:hAnsi="Times New Roman" w:cs="Times New Roman"/>
          <w:sz w:val="32"/>
          <w:szCs w:val="32"/>
        </w:rPr>
        <w:t>Л</w:t>
      </w:r>
      <w:r w:rsidRPr="00EF1806">
        <w:rPr>
          <w:rFonts w:ascii="Times New Roman" w:hAnsi="Times New Roman" w:cs="Times New Roman"/>
          <w:sz w:val="32"/>
          <w:szCs w:val="32"/>
        </w:rPr>
        <w:t>ахман</w:t>
      </w:r>
      <w:proofErr w:type="spellEnd"/>
      <w:r w:rsidR="00500EF1" w:rsidRPr="00EF1806">
        <w:rPr>
          <w:rFonts w:ascii="Times New Roman" w:hAnsi="Times New Roman" w:cs="Times New Roman"/>
          <w:sz w:val="32"/>
          <w:szCs w:val="32"/>
        </w:rPr>
        <w:t>// Читаем, учимся, играем.-2017.-№12.-С.100-103</w:t>
      </w:r>
    </w:p>
    <w:p w:rsidR="00C35347" w:rsidRPr="00EF1806" w:rsidRDefault="00C35347" w:rsidP="00503AD1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Неволина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,</w:t>
      </w:r>
      <w:r w:rsidR="009136B4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>Г.А. К истокам народных т</w:t>
      </w:r>
      <w:r w:rsidR="00503AD1" w:rsidRPr="00EF1806">
        <w:rPr>
          <w:rFonts w:ascii="Times New Roman" w:hAnsi="Times New Roman" w:cs="Times New Roman"/>
          <w:sz w:val="32"/>
          <w:szCs w:val="32"/>
        </w:rPr>
        <w:t xml:space="preserve">радиций: игровая познавательная </w:t>
      </w:r>
      <w:r w:rsidRPr="00EF1806">
        <w:rPr>
          <w:rFonts w:ascii="Times New Roman" w:hAnsi="Times New Roman" w:cs="Times New Roman"/>
          <w:sz w:val="32"/>
          <w:szCs w:val="32"/>
        </w:rPr>
        <w:t xml:space="preserve">программа/ Г.А.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Неволина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// Читаем, учимся, играем.-2011.-№5. -С.79-83</w:t>
      </w:r>
    </w:p>
    <w:p w:rsidR="00071B32" w:rsidRPr="00EF1806" w:rsidRDefault="00071B32" w:rsidP="00503AD1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EF1806">
        <w:rPr>
          <w:rFonts w:ascii="Times New Roman" w:hAnsi="Times New Roman" w:cs="Times New Roman"/>
          <w:sz w:val="32"/>
          <w:szCs w:val="32"/>
        </w:rPr>
        <w:lastRenderedPageBreak/>
        <w:t>Нижних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>, Я.Ю. Встречают по одежке: история русского костюма/ Я.Ю. Нижних// Читаем, учимся, играем.- 2019.- №8.-С.106-111</w:t>
      </w:r>
    </w:p>
    <w:p w:rsidR="00ED5394" w:rsidRPr="00EF1806" w:rsidRDefault="00ED5394" w:rsidP="00503AD1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Ракутина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, Т.М., Марилова Л.Г. «Яблочные посиделки: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конкурсно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-игровая программа для детей/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Т.М.Ракутина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//</w:t>
      </w:r>
      <w:r w:rsidR="00645759" w:rsidRPr="00EF1806">
        <w:rPr>
          <w:rFonts w:ascii="Times New Roman" w:hAnsi="Times New Roman" w:cs="Times New Roman"/>
          <w:sz w:val="32"/>
          <w:szCs w:val="32"/>
        </w:rPr>
        <w:t>Педсовет. – 2020. - №5 – С. 14 - 16</w:t>
      </w:r>
    </w:p>
    <w:p w:rsidR="00DC5055" w:rsidRPr="00EF1806" w:rsidRDefault="00C35347" w:rsidP="00CF42A9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Старикова, И.Н. Мир вашему дому</w:t>
      </w:r>
      <w:r w:rsidR="00503AD1" w:rsidRPr="00EF1806">
        <w:rPr>
          <w:rFonts w:ascii="Times New Roman" w:hAnsi="Times New Roman" w:cs="Times New Roman"/>
          <w:sz w:val="32"/>
          <w:szCs w:val="32"/>
        </w:rPr>
        <w:t xml:space="preserve">: сценарий вечера, посвященного </w:t>
      </w:r>
      <w:r w:rsidRPr="00EF1806">
        <w:rPr>
          <w:rFonts w:ascii="Times New Roman" w:hAnsi="Times New Roman" w:cs="Times New Roman"/>
          <w:sz w:val="32"/>
          <w:szCs w:val="32"/>
        </w:rPr>
        <w:t xml:space="preserve">истории русского быта/ И.Н. Старикова // </w:t>
      </w:r>
      <w:r w:rsidR="00503AD1" w:rsidRPr="00EF1806">
        <w:rPr>
          <w:rFonts w:ascii="Times New Roman" w:hAnsi="Times New Roman" w:cs="Times New Roman"/>
          <w:sz w:val="32"/>
          <w:szCs w:val="32"/>
        </w:rPr>
        <w:t xml:space="preserve">Читаем, учимся, играем.- 2009.- </w:t>
      </w:r>
      <w:r w:rsidRPr="00EF1806">
        <w:rPr>
          <w:rFonts w:ascii="Times New Roman" w:hAnsi="Times New Roman" w:cs="Times New Roman"/>
          <w:sz w:val="32"/>
          <w:szCs w:val="32"/>
        </w:rPr>
        <w:t>№4.-С.82-84</w:t>
      </w:r>
    </w:p>
    <w:p w:rsidR="00503AD1" w:rsidRPr="00EF1806" w:rsidRDefault="00503AD1" w:rsidP="00503AD1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35347" w:rsidRPr="00EF1806" w:rsidRDefault="00C35347" w:rsidP="004B0D3E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i/>
          <w:sz w:val="32"/>
          <w:szCs w:val="32"/>
          <w:u w:val="single"/>
        </w:rPr>
        <w:t>Фольклорные праздники:</w:t>
      </w:r>
    </w:p>
    <w:p w:rsidR="00503AD1" w:rsidRPr="00EF1806" w:rsidRDefault="00C35347" w:rsidP="00503AD1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Алымова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, Н.А. Всякая душа п</w:t>
      </w:r>
      <w:r w:rsidR="00503AD1" w:rsidRPr="00EF1806">
        <w:rPr>
          <w:rFonts w:ascii="Times New Roman" w:hAnsi="Times New Roman" w:cs="Times New Roman"/>
          <w:sz w:val="32"/>
          <w:szCs w:val="32"/>
        </w:rPr>
        <w:t xml:space="preserve">разднику рада: </w:t>
      </w:r>
      <w:proofErr w:type="gramStart"/>
      <w:r w:rsidR="00503AD1" w:rsidRPr="00EF1806">
        <w:rPr>
          <w:rFonts w:ascii="Times New Roman" w:hAnsi="Times New Roman" w:cs="Times New Roman"/>
          <w:sz w:val="32"/>
          <w:szCs w:val="32"/>
        </w:rPr>
        <w:t xml:space="preserve">игровое занятие, </w:t>
      </w:r>
      <w:r w:rsidRPr="00EF1806">
        <w:rPr>
          <w:rFonts w:ascii="Times New Roman" w:hAnsi="Times New Roman" w:cs="Times New Roman"/>
          <w:sz w:val="32"/>
          <w:szCs w:val="32"/>
        </w:rPr>
        <w:t>посвященное праздникам в русской к</w:t>
      </w:r>
      <w:r w:rsidR="00503AD1" w:rsidRPr="00EF1806">
        <w:rPr>
          <w:rFonts w:ascii="Times New Roman" w:hAnsi="Times New Roman" w:cs="Times New Roman"/>
          <w:sz w:val="32"/>
          <w:szCs w:val="32"/>
        </w:rPr>
        <w:t xml:space="preserve">ультуре/Н.А. </w:t>
      </w:r>
      <w:proofErr w:type="spellStart"/>
      <w:r w:rsidR="00503AD1" w:rsidRPr="00EF1806">
        <w:rPr>
          <w:rFonts w:ascii="Times New Roman" w:hAnsi="Times New Roman" w:cs="Times New Roman"/>
          <w:sz w:val="32"/>
          <w:szCs w:val="32"/>
        </w:rPr>
        <w:t>Алымова</w:t>
      </w:r>
      <w:proofErr w:type="spellEnd"/>
      <w:r w:rsidR="00503AD1" w:rsidRPr="00EF1806">
        <w:rPr>
          <w:rFonts w:ascii="Times New Roman" w:hAnsi="Times New Roman" w:cs="Times New Roman"/>
          <w:sz w:val="32"/>
          <w:szCs w:val="32"/>
        </w:rPr>
        <w:t xml:space="preserve"> // Читаем</w:t>
      </w:r>
      <w:proofErr w:type="gramEnd"/>
      <w:r w:rsidR="00503AD1" w:rsidRPr="00EF1806">
        <w:rPr>
          <w:rFonts w:ascii="Times New Roman" w:hAnsi="Times New Roman" w:cs="Times New Roman"/>
          <w:sz w:val="32"/>
          <w:szCs w:val="32"/>
        </w:rPr>
        <w:t xml:space="preserve">, </w:t>
      </w:r>
      <w:r w:rsidRPr="00EF1806">
        <w:rPr>
          <w:rFonts w:ascii="Times New Roman" w:hAnsi="Times New Roman" w:cs="Times New Roman"/>
          <w:sz w:val="32"/>
          <w:szCs w:val="32"/>
        </w:rPr>
        <w:t>учи</w:t>
      </w:r>
      <w:r w:rsidR="00503AD1" w:rsidRPr="00EF1806">
        <w:rPr>
          <w:rFonts w:ascii="Times New Roman" w:hAnsi="Times New Roman" w:cs="Times New Roman"/>
          <w:sz w:val="32"/>
          <w:szCs w:val="32"/>
        </w:rPr>
        <w:t>мся, играем.-2006.-№12.-С.34-38</w:t>
      </w:r>
    </w:p>
    <w:p w:rsidR="00C35347" w:rsidRPr="00EF1806" w:rsidRDefault="00C35347" w:rsidP="00503AD1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Климова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,О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>.Б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. Приглашение в стран</w:t>
      </w:r>
      <w:r w:rsidR="00503AD1" w:rsidRPr="00EF1806">
        <w:rPr>
          <w:rFonts w:ascii="Times New Roman" w:hAnsi="Times New Roman" w:cs="Times New Roman"/>
          <w:sz w:val="32"/>
          <w:szCs w:val="32"/>
        </w:rPr>
        <w:t xml:space="preserve">у </w:t>
      </w:r>
      <w:proofErr w:type="spellStart"/>
      <w:r w:rsidR="00503AD1" w:rsidRPr="00EF1806">
        <w:rPr>
          <w:rFonts w:ascii="Times New Roman" w:hAnsi="Times New Roman" w:cs="Times New Roman"/>
          <w:sz w:val="32"/>
          <w:szCs w:val="32"/>
        </w:rPr>
        <w:t>фольклорию</w:t>
      </w:r>
      <w:proofErr w:type="spellEnd"/>
      <w:r w:rsidR="00503AD1" w:rsidRPr="00EF1806">
        <w:rPr>
          <w:rFonts w:ascii="Times New Roman" w:hAnsi="Times New Roman" w:cs="Times New Roman"/>
          <w:sz w:val="32"/>
          <w:szCs w:val="32"/>
        </w:rPr>
        <w:t xml:space="preserve">: материал из цикла </w:t>
      </w:r>
      <w:r w:rsidRPr="00EF1806">
        <w:rPr>
          <w:rFonts w:ascii="Times New Roman" w:hAnsi="Times New Roman" w:cs="Times New Roman"/>
          <w:sz w:val="32"/>
          <w:szCs w:val="32"/>
        </w:rPr>
        <w:t>«Фольклорная радуга» /О.Б. Климова//</w:t>
      </w:r>
      <w:r w:rsidR="00503AD1" w:rsidRPr="00EF1806">
        <w:rPr>
          <w:rFonts w:ascii="Times New Roman" w:hAnsi="Times New Roman" w:cs="Times New Roman"/>
          <w:sz w:val="32"/>
          <w:szCs w:val="32"/>
        </w:rPr>
        <w:t xml:space="preserve"> Читаем, учимся, играем.-2009.- </w:t>
      </w:r>
      <w:r w:rsidRPr="00EF1806">
        <w:rPr>
          <w:rFonts w:ascii="Times New Roman" w:hAnsi="Times New Roman" w:cs="Times New Roman"/>
          <w:sz w:val="32"/>
          <w:szCs w:val="32"/>
        </w:rPr>
        <w:t>№10.-С.106-109</w:t>
      </w:r>
    </w:p>
    <w:p w:rsidR="00812D9C" w:rsidRPr="00EF1806" w:rsidRDefault="00C35347" w:rsidP="00503AD1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Курбатова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,Н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>.Г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. Душа–частушка: фольк</w:t>
      </w:r>
      <w:r w:rsidR="00503AD1" w:rsidRPr="00EF1806">
        <w:rPr>
          <w:rFonts w:ascii="Times New Roman" w:hAnsi="Times New Roman" w:cs="Times New Roman"/>
          <w:sz w:val="32"/>
          <w:szCs w:val="32"/>
        </w:rPr>
        <w:t xml:space="preserve">лорный праздник /Н.Г. Курбатова </w:t>
      </w:r>
      <w:r w:rsidRPr="00EF1806">
        <w:rPr>
          <w:rFonts w:ascii="Times New Roman" w:hAnsi="Times New Roman" w:cs="Times New Roman"/>
          <w:sz w:val="32"/>
          <w:szCs w:val="32"/>
        </w:rPr>
        <w:t>// Читаем, учимся, играем.-2006.-№10.-С. 49-51</w:t>
      </w:r>
    </w:p>
    <w:p w:rsidR="009136B4" w:rsidRPr="00EF1806" w:rsidRDefault="009136B4" w:rsidP="00CF42A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136B4" w:rsidRPr="00EF1806" w:rsidRDefault="009136B4" w:rsidP="009136B4">
      <w:pPr>
        <w:spacing w:after="0" w:line="240" w:lineRule="auto"/>
        <w:ind w:left="-851"/>
        <w:contextualSpacing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i/>
          <w:sz w:val="32"/>
          <w:szCs w:val="32"/>
          <w:u w:val="single"/>
        </w:rPr>
        <w:t>Искусство</w:t>
      </w:r>
    </w:p>
    <w:p w:rsidR="009136B4" w:rsidRPr="00EF1806" w:rsidRDefault="009136B4" w:rsidP="009136B4">
      <w:pPr>
        <w:pStyle w:val="aa"/>
        <w:numPr>
          <w:ilvl w:val="0"/>
          <w:numId w:val="34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Белихова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,Н</w:t>
      </w:r>
      <w:proofErr w:type="spellEnd"/>
      <w:proofErr w:type="gramEnd"/>
      <w:r w:rsidRPr="00EF1806">
        <w:rPr>
          <w:rFonts w:ascii="Times New Roman" w:hAnsi="Times New Roman" w:cs="Times New Roman"/>
          <w:sz w:val="32"/>
          <w:szCs w:val="32"/>
        </w:rPr>
        <w:t xml:space="preserve">. О палехской кисти замолвите слово: Устный журнал /Н.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Белихова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//Библиополе.-2010.-№1.-С.70-74</w:t>
      </w:r>
    </w:p>
    <w:p w:rsidR="009136B4" w:rsidRPr="00EF1806" w:rsidRDefault="009136B4" w:rsidP="009136B4">
      <w:pPr>
        <w:pStyle w:val="aa"/>
        <w:numPr>
          <w:ilvl w:val="0"/>
          <w:numId w:val="34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Буркина,</w:t>
      </w:r>
      <w:r w:rsidR="00071B32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>Л.Н. Путешествие в прошлое: игровое состязание по материалам курса «Культура и искусство Руси» /Л.Н. Буркина //Читаем, учимся, играем.-2006.-№12.-С.56-67</w:t>
      </w:r>
    </w:p>
    <w:p w:rsidR="009136B4" w:rsidRPr="00EF1806" w:rsidRDefault="009136B4" w:rsidP="009136B4">
      <w:pPr>
        <w:pStyle w:val="aa"/>
        <w:numPr>
          <w:ilvl w:val="0"/>
          <w:numId w:val="34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>Руденко,</w:t>
      </w:r>
      <w:r w:rsidR="00071B32" w:rsidRPr="00EF1806">
        <w:rPr>
          <w:rFonts w:ascii="Times New Roman" w:hAnsi="Times New Roman" w:cs="Times New Roman"/>
          <w:sz w:val="32"/>
          <w:szCs w:val="32"/>
        </w:rPr>
        <w:t xml:space="preserve"> </w:t>
      </w:r>
      <w:r w:rsidRPr="00EF1806">
        <w:rPr>
          <w:rFonts w:ascii="Times New Roman" w:hAnsi="Times New Roman" w:cs="Times New Roman"/>
          <w:sz w:val="32"/>
          <w:szCs w:val="32"/>
        </w:rPr>
        <w:t xml:space="preserve">Е.А. На пути 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 xml:space="preserve"> прекрасному: Беседа-экскурс по музеям России и мира/ Е.А. Руденко // Читаем, учимся, играем.-2014.-№2.-С.62-67</w:t>
      </w:r>
    </w:p>
    <w:p w:rsidR="009136B4" w:rsidRPr="00EF1806" w:rsidRDefault="009136B4" w:rsidP="009136B4">
      <w:pPr>
        <w:pStyle w:val="aa"/>
        <w:numPr>
          <w:ilvl w:val="0"/>
          <w:numId w:val="34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Шишкина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,О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>.Г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. Великие собрания живописи: Виртуальная экскурсия по Эрмитажу и Русскому музею/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О.Г.Шишкина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// Читаем, учимся, играем.- 2009.-№2.-С. 92-107</w:t>
      </w:r>
    </w:p>
    <w:p w:rsidR="009136B4" w:rsidRPr="00EF1806" w:rsidRDefault="009136B4" w:rsidP="009136B4">
      <w:pPr>
        <w:pStyle w:val="aa"/>
        <w:numPr>
          <w:ilvl w:val="0"/>
          <w:numId w:val="34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Зархи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, С.Б. Сказочные художники: литературно-художественная композиция о творчестве знаменитых живописцев/С.Б.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Зархи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// Читаем, учимся, играем.-2011.-№4.-С.41-56</w:t>
      </w:r>
    </w:p>
    <w:p w:rsidR="009136B4" w:rsidRPr="00EF1806" w:rsidRDefault="009136B4" w:rsidP="009136B4">
      <w:pPr>
        <w:pStyle w:val="aa"/>
        <w:numPr>
          <w:ilvl w:val="0"/>
          <w:numId w:val="34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 w:rsidRPr="00EF1806">
        <w:rPr>
          <w:rFonts w:ascii="Times New Roman" w:hAnsi="Times New Roman" w:cs="Times New Roman"/>
          <w:sz w:val="32"/>
          <w:szCs w:val="32"/>
        </w:rPr>
        <w:t xml:space="preserve">Егорова, С.С. 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Удивительное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 xml:space="preserve"> рядом: Устный журнал о всемирно известных памятниках архитектуры /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С.С.Егорова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// Читаем, учимся, играем.-2009.-№5.-С.54-61</w:t>
      </w:r>
    </w:p>
    <w:p w:rsidR="009136B4" w:rsidRPr="00EF1806" w:rsidRDefault="009136B4" w:rsidP="009136B4">
      <w:pPr>
        <w:pStyle w:val="aa"/>
        <w:numPr>
          <w:ilvl w:val="0"/>
          <w:numId w:val="34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lastRenderedPageBreak/>
        <w:t>Федорова</w:t>
      </w:r>
      <w:proofErr w:type="gramStart"/>
      <w:r w:rsidRPr="00EF1806">
        <w:rPr>
          <w:rFonts w:ascii="Times New Roman" w:hAnsi="Times New Roman" w:cs="Times New Roman"/>
          <w:sz w:val="32"/>
          <w:szCs w:val="32"/>
        </w:rPr>
        <w:t>,Е</w:t>
      </w:r>
      <w:proofErr w:type="gramEnd"/>
      <w:r w:rsidRPr="00EF1806">
        <w:rPr>
          <w:rFonts w:ascii="Times New Roman" w:hAnsi="Times New Roman" w:cs="Times New Roman"/>
          <w:sz w:val="32"/>
          <w:szCs w:val="32"/>
        </w:rPr>
        <w:t>.А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. Экскурсия по Третьяковке: сценарий внеклассного мероприятия/Е.А. Федорова //Читаем, учимся, играем.-2009.-№1.-С.32-37</w:t>
      </w:r>
    </w:p>
    <w:p w:rsidR="009136B4" w:rsidRPr="00EF1806" w:rsidRDefault="009136B4" w:rsidP="009136B4">
      <w:pPr>
        <w:pStyle w:val="aa"/>
        <w:numPr>
          <w:ilvl w:val="0"/>
          <w:numId w:val="34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Тамилина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, В. Единство литературы и музыки: сценарий/В.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Тамилина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>//Библиополе.-2006.-№11.-С.67-70</w:t>
      </w:r>
    </w:p>
    <w:p w:rsidR="007D63E0" w:rsidRPr="00EF1806" w:rsidRDefault="009136B4" w:rsidP="00E30842">
      <w:pPr>
        <w:pStyle w:val="aa"/>
        <w:numPr>
          <w:ilvl w:val="0"/>
          <w:numId w:val="34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Голенкова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, Н.В.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Кинотрамвай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: игра-путешествие с любителями кино/Н.В. </w:t>
      </w:r>
      <w:proofErr w:type="spellStart"/>
      <w:r w:rsidRPr="00EF1806">
        <w:rPr>
          <w:rFonts w:ascii="Times New Roman" w:hAnsi="Times New Roman" w:cs="Times New Roman"/>
          <w:sz w:val="32"/>
          <w:szCs w:val="32"/>
        </w:rPr>
        <w:t>Голенкова</w:t>
      </w:r>
      <w:proofErr w:type="spellEnd"/>
      <w:r w:rsidRPr="00EF1806">
        <w:rPr>
          <w:rFonts w:ascii="Times New Roman" w:hAnsi="Times New Roman" w:cs="Times New Roman"/>
          <w:sz w:val="32"/>
          <w:szCs w:val="32"/>
        </w:rPr>
        <w:t xml:space="preserve"> // Читаем, учимся, играем.-2006.-№9.-С.98-107</w:t>
      </w:r>
    </w:p>
    <w:p w:rsidR="0066339F" w:rsidRPr="00EF1806" w:rsidRDefault="0066339F" w:rsidP="00115B36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  <w:u w:val="single"/>
        </w:rPr>
      </w:pPr>
    </w:p>
    <w:p w:rsidR="0066339F" w:rsidRPr="00EF1806" w:rsidRDefault="0066339F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906FDD" w:rsidRPr="00EF1806" w:rsidRDefault="00E21280" w:rsidP="00E21280">
      <w:pPr>
        <w:spacing w:after="0" w:line="240" w:lineRule="auto"/>
        <w:ind w:left="-851" w:right="-567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inline distT="0" distB="0" distL="0" distR="0" wp14:anchorId="46495406" wp14:editId="06294D3D">
            <wp:extent cx="2293620" cy="3049448"/>
            <wp:effectExtent l="0" t="0" r="0" b="0"/>
            <wp:docPr id="18" name="Рисунок 18" descr="\\Metodkab-elvira\диск е - эльвира!\1\январь массовые\Год народного творчества\Перово выставка\20220118_1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etodkab-elvira\диск е - эльвира!\1\январь массовые\Год народного творчества\Перово выставка\20220118_10314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71" cy="3048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4457" w:rsidRPr="00EF1806" w:rsidRDefault="00F84457" w:rsidP="00F84457">
      <w:pPr>
        <w:spacing w:after="0" w:line="240" w:lineRule="auto"/>
        <w:ind w:left="-851"/>
        <w:contextualSpacing/>
        <w:rPr>
          <w:rFonts w:ascii="Times New Roman" w:hAnsi="Times New Roman" w:cs="Times New Roman"/>
          <w:sz w:val="32"/>
          <w:szCs w:val="32"/>
          <w:u w:val="single"/>
        </w:rPr>
      </w:pPr>
    </w:p>
    <w:p w:rsidR="00906FDD" w:rsidRPr="00EF1806" w:rsidRDefault="00F84457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sz w:val="32"/>
          <w:szCs w:val="32"/>
          <w:u w:val="single"/>
        </w:rPr>
        <w:t>Книжная выставка Перовской сельской библиотеки-филиала №60</w:t>
      </w:r>
    </w:p>
    <w:p w:rsidR="0066339F" w:rsidRPr="00EF1806" w:rsidRDefault="0066339F" w:rsidP="00F84457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  <w:u w:val="single"/>
        </w:rPr>
      </w:pPr>
    </w:p>
    <w:p w:rsidR="0066339F" w:rsidRDefault="00EF1806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inline distT="0" distB="0" distL="0" distR="0" wp14:anchorId="0355BBB0">
            <wp:extent cx="3544194" cy="26593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939" cy="266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4457" w:rsidRDefault="00EF1806" w:rsidP="00115B36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sz w:val="32"/>
          <w:szCs w:val="32"/>
          <w:u w:val="single"/>
        </w:rPr>
        <w:t xml:space="preserve">Книжная выставка </w:t>
      </w:r>
      <w:proofErr w:type="spellStart"/>
      <w:r>
        <w:rPr>
          <w:rFonts w:ascii="Times New Roman" w:hAnsi="Times New Roman" w:cs="Times New Roman"/>
          <w:sz w:val="32"/>
          <w:szCs w:val="32"/>
          <w:u w:val="single"/>
        </w:rPr>
        <w:t>Раздольев</w:t>
      </w:r>
      <w:r w:rsidRPr="00EF1806">
        <w:rPr>
          <w:rFonts w:ascii="Times New Roman" w:hAnsi="Times New Roman" w:cs="Times New Roman"/>
          <w:sz w:val="32"/>
          <w:szCs w:val="32"/>
          <w:u w:val="single"/>
        </w:rPr>
        <w:t>ской</w:t>
      </w:r>
      <w:proofErr w:type="spellEnd"/>
      <w:r w:rsidRPr="00EF1806">
        <w:rPr>
          <w:rFonts w:ascii="Times New Roman" w:hAnsi="Times New Roman" w:cs="Times New Roman"/>
          <w:sz w:val="32"/>
          <w:szCs w:val="32"/>
          <w:u w:val="single"/>
        </w:rPr>
        <w:t xml:space="preserve"> сельской библиотеки-филиала №</w:t>
      </w:r>
      <w:r>
        <w:rPr>
          <w:rFonts w:ascii="Times New Roman" w:hAnsi="Times New Roman" w:cs="Times New Roman"/>
          <w:sz w:val="32"/>
          <w:szCs w:val="32"/>
          <w:u w:val="single"/>
        </w:rPr>
        <w:t>50</w:t>
      </w:r>
    </w:p>
    <w:p w:rsidR="00C553EE" w:rsidRDefault="00C553EE" w:rsidP="00E21280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  <w:u w:val="single"/>
        </w:rPr>
      </w:pPr>
    </w:p>
    <w:p w:rsidR="00C553EE" w:rsidRDefault="00C553EE" w:rsidP="00C553E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906F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25459" wp14:editId="67DAA422">
            <wp:extent cx="4753481" cy="11686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272" cy="1170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3EE" w:rsidRDefault="00C553EE" w:rsidP="00E21280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  <w:u w:val="single"/>
        </w:rPr>
      </w:pPr>
    </w:p>
    <w:p w:rsidR="00C553EE" w:rsidRDefault="00C553EE" w:rsidP="00E21280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  <w:u w:val="single"/>
        </w:rPr>
      </w:pPr>
    </w:p>
    <w:p w:rsidR="00C553EE" w:rsidRPr="00EF1806" w:rsidRDefault="00C553EE" w:rsidP="00E21280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  <w:u w:val="single"/>
        </w:rPr>
      </w:pPr>
    </w:p>
    <w:p w:rsidR="00E21280" w:rsidRPr="00EF1806" w:rsidRDefault="00E21280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0A147D" w:rsidRPr="00EF1806" w:rsidRDefault="000A147D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A147DB" w:rsidRPr="00EF1806" w:rsidRDefault="00A147DB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sz w:val="32"/>
          <w:szCs w:val="32"/>
          <w:u w:val="single"/>
        </w:rPr>
        <w:t>Мы  ждем Вас по адресу:</w:t>
      </w:r>
    </w:p>
    <w:p w:rsidR="00A147DB" w:rsidRPr="00EF1806" w:rsidRDefault="00A147DB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sz w:val="32"/>
          <w:szCs w:val="32"/>
          <w:u w:val="single"/>
        </w:rPr>
        <w:t>297513</w:t>
      </w:r>
    </w:p>
    <w:p w:rsidR="00A147DB" w:rsidRPr="00EF1806" w:rsidRDefault="00A147DB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sz w:val="32"/>
          <w:szCs w:val="32"/>
          <w:u w:val="single"/>
        </w:rPr>
        <w:t>Российская Федерация,</w:t>
      </w:r>
    </w:p>
    <w:p w:rsidR="00A147DB" w:rsidRPr="00EF1806" w:rsidRDefault="00A147DB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sz w:val="32"/>
          <w:szCs w:val="32"/>
          <w:u w:val="single"/>
        </w:rPr>
        <w:t>Республика Крым,</w:t>
      </w:r>
    </w:p>
    <w:p w:rsidR="00A147DB" w:rsidRPr="00EF1806" w:rsidRDefault="00A147DB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sz w:val="32"/>
          <w:szCs w:val="32"/>
          <w:u w:val="single"/>
        </w:rPr>
        <w:t>Симферопольский район,</w:t>
      </w:r>
    </w:p>
    <w:p w:rsidR="00A147DB" w:rsidRPr="00EF1806" w:rsidRDefault="00A147DB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sz w:val="32"/>
          <w:szCs w:val="32"/>
          <w:u w:val="single"/>
        </w:rPr>
        <w:t xml:space="preserve">п. </w:t>
      </w:r>
      <w:proofErr w:type="gramStart"/>
      <w:r w:rsidRPr="00EF1806">
        <w:rPr>
          <w:rFonts w:ascii="Times New Roman" w:hAnsi="Times New Roman" w:cs="Times New Roman"/>
          <w:sz w:val="32"/>
          <w:szCs w:val="32"/>
          <w:u w:val="single"/>
        </w:rPr>
        <w:t>Гвардейское</w:t>
      </w:r>
      <w:proofErr w:type="gramEnd"/>
      <w:r w:rsidRPr="00EF1806">
        <w:rPr>
          <w:rFonts w:ascii="Times New Roman" w:hAnsi="Times New Roman" w:cs="Times New Roman"/>
          <w:sz w:val="32"/>
          <w:szCs w:val="32"/>
          <w:u w:val="single"/>
        </w:rPr>
        <w:t xml:space="preserve">, </w:t>
      </w:r>
      <w:proofErr w:type="spellStart"/>
      <w:r w:rsidRPr="00EF1806">
        <w:rPr>
          <w:rFonts w:ascii="Times New Roman" w:hAnsi="Times New Roman" w:cs="Times New Roman"/>
          <w:sz w:val="32"/>
          <w:szCs w:val="32"/>
          <w:u w:val="single"/>
        </w:rPr>
        <w:t>ул.К</w:t>
      </w:r>
      <w:proofErr w:type="spellEnd"/>
      <w:r w:rsidRPr="00EF1806">
        <w:rPr>
          <w:rFonts w:ascii="Times New Roman" w:hAnsi="Times New Roman" w:cs="Times New Roman"/>
          <w:sz w:val="32"/>
          <w:szCs w:val="32"/>
          <w:u w:val="single"/>
        </w:rPr>
        <w:t>. Маркса,72.</w:t>
      </w:r>
    </w:p>
    <w:p w:rsidR="00A147DB" w:rsidRPr="00EF1806" w:rsidRDefault="00A147DB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A147DB" w:rsidRPr="00EF1806" w:rsidRDefault="00A147DB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proofErr w:type="gramStart"/>
      <w:r w:rsidRPr="00EF1806">
        <w:rPr>
          <w:rFonts w:ascii="Times New Roman" w:hAnsi="Times New Roman" w:cs="Times New Roman"/>
          <w:sz w:val="32"/>
          <w:szCs w:val="32"/>
          <w:u w:val="single"/>
          <w:lang w:val="en-US"/>
        </w:rPr>
        <w:t>e-mail</w:t>
      </w:r>
      <w:proofErr w:type="gramEnd"/>
      <w:r w:rsidRPr="00EF1806">
        <w:rPr>
          <w:rFonts w:ascii="Times New Roman" w:hAnsi="Times New Roman" w:cs="Times New Roman"/>
          <w:sz w:val="32"/>
          <w:szCs w:val="32"/>
          <w:u w:val="single"/>
          <w:lang w:val="en-US"/>
        </w:rPr>
        <w:t>: biblio.gvard72@mail.ru</w:t>
      </w:r>
    </w:p>
    <w:p w:rsidR="00A147DB" w:rsidRPr="00EF1806" w:rsidRDefault="00A147DB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A147DB" w:rsidRPr="00EF1806" w:rsidRDefault="00A147DB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sz w:val="32"/>
          <w:szCs w:val="32"/>
          <w:u w:val="single"/>
        </w:rPr>
        <w:t>Часы работы:</w:t>
      </w:r>
    </w:p>
    <w:p w:rsidR="00A147DB" w:rsidRPr="00EF1806" w:rsidRDefault="00A147DB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sz w:val="32"/>
          <w:szCs w:val="32"/>
          <w:u w:val="single"/>
        </w:rPr>
        <w:t>С 10- до17, выходной-понедельник.</w:t>
      </w:r>
    </w:p>
    <w:p w:rsidR="00A147DB" w:rsidRPr="00EF1806" w:rsidRDefault="00A147DB" w:rsidP="00A147DB">
      <w:pPr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F1806">
        <w:rPr>
          <w:rFonts w:ascii="Times New Roman" w:hAnsi="Times New Roman" w:cs="Times New Roman"/>
          <w:sz w:val="32"/>
          <w:szCs w:val="32"/>
          <w:u w:val="single"/>
        </w:rPr>
        <w:t xml:space="preserve">Последний день </w:t>
      </w:r>
      <w:proofErr w:type="gramStart"/>
      <w:r w:rsidRPr="00EF1806">
        <w:rPr>
          <w:rFonts w:ascii="Times New Roman" w:hAnsi="Times New Roman" w:cs="Times New Roman"/>
          <w:sz w:val="32"/>
          <w:szCs w:val="32"/>
          <w:u w:val="single"/>
        </w:rPr>
        <w:t>месяца-санитарный</w:t>
      </w:r>
      <w:proofErr w:type="gramEnd"/>
      <w:r w:rsidRPr="00EF1806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3203BB" w:rsidRPr="00EF1806" w:rsidRDefault="003203BB" w:rsidP="00906FDD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  <w:u w:val="single"/>
        </w:rPr>
      </w:pPr>
    </w:p>
    <w:p w:rsidR="00906FDD" w:rsidRPr="00EF1806" w:rsidRDefault="00906FDD" w:rsidP="00906FDD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  <w:u w:val="single"/>
        </w:rPr>
      </w:pPr>
    </w:p>
    <w:p w:rsidR="00906FDD" w:rsidRDefault="00906FDD" w:rsidP="00906FD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E21280" w:rsidRDefault="00E21280" w:rsidP="00906FD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E21280" w:rsidRDefault="00E21280" w:rsidP="00906FD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E21280" w:rsidRDefault="00E21280" w:rsidP="00906FD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E21280" w:rsidRDefault="00E21280" w:rsidP="00906FD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E21280" w:rsidRDefault="00E21280" w:rsidP="00906FD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E21280" w:rsidRDefault="00E21280" w:rsidP="00906FD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E21280" w:rsidRDefault="00E21280" w:rsidP="00906FD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E21280" w:rsidRDefault="00E21280" w:rsidP="00906FD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E21280" w:rsidRDefault="00E21280" w:rsidP="00906FD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E21280" w:rsidRDefault="00E21280" w:rsidP="00906FD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906FDD" w:rsidRPr="00503AD1" w:rsidRDefault="00A10CDF" w:rsidP="00115B3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06F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67606" wp14:editId="425A91CE">
            <wp:extent cx="4753481" cy="116864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272" cy="1170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6FDD" w:rsidRPr="00503AD1" w:rsidSect="00051085">
      <w:type w:val="continuous"/>
      <w:pgSz w:w="11906" w:h="16838"/>
      <w:pgMar w:top="1134" w:right="1416" w:bottom="1134" w:left="1701" w:header="73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C2F" w:rsidRDefault="00463C2F" w:rsidP="00D86E75">
      <w:pPr>
        <w:spacing w:after="0" w:line="240" w:lineRule="auto"/>
      </w:pPr>
      <w:r>
        <w:separator/>
      </w:r>
    </w:p>
  </w:endnote>
  <w:endnote w:type="continuationSeparator" w:id="0">
    <w:p w:rsidR="00463C2F" w:rsidRDefault="00463C2F" w:rsidP="00D86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6B4" w:rsidRDefault="009136B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2092623"/>
      <w:docPartObj>
        <w:docPartGallery w:val="Page Numbers (Bottom of Page)"/>
        <w:docPartUnique/>
      </w:docPartObj>
    </w:sdtPr>
    <w:sdtEndPr/>
    <w:sdtContent>
      <w:p w:rsidR="009136B4" w:rsidRDefault="009136B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5B36">
          <w:rPr>
            <w:noProof/>
          </w:rPr>
          <w:t>4</w:t>
        </w:r>
        <w:r>
          <w:fldChar w:fldCharType="end"/>
        </w:r>
      </w:p>
    </w:sdtContent>
  </w:sdt>
  <w:p w:rsidR="009136B4" w:rsidRDefault="009136B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6B4" w:rsidRDefault="009136B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C2F" w:rsidRDefault="00463C2F" w:rsidP="00D86E75">
      <w:pPr>
        <w:spacing w:after="0" w:line="240" w:lineRule="auto"/>
      </w:pPr>
      <w:r>
        <w:separator/>
      </w:r>
    </w:p>
  </w:footnote>
  <w:footnote w:type="continuationSeparator" w:id="0">
    <w:p w:rsidR="00463C2F" w:rsidRDefault="00463C2F" w:rsidP="00D86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6B4" w:rsidRDefault="00463C2F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571704" o:spid="_x0000_s2050" type="#_x0000_t75" style="position:absolute;margin-left:0;margin-top:0;width:438.7pt;height:310.15pt;z-index:-251657216;mso-position-horizontal:center;mso-position-horizontal-relative:margin;mso-position-vertical:center;mso-position-vertical-relative:margin" o:allowincell="f">
          <v:imagedata r:id="rId1" o:title="год культурного наследия 20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6B4" w:rsidRDefault="00463C2F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571705" o:spid="_x0000_s2051" type="#_x0000_t75" style="position:absolute;margin-left:0;margin-top:0;width:438.7pt;height:310.15pt;z-index:-251656192;mso-position-horizontal:center;mso-position-horizontal-relative:margin;mso-position-vertical:center;mso-position-vertical-relative:margin" o:allowincell="f">
          <v:imagedata r:id="rId1" o:title="год культурного наследия 202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6B4" w:rsidRDefault="00463C2F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571703" o:spid="_x0000_s2049" type="#_x0000_t75" style="position:absolute;margin-left:0;margin-top:0;width:438.7pt;height:310.15pt;z-index:-251658240;mso-position-horizontal:center;mso-position-horizontal-relative:margin;mso-position-vertical:center;mso-position-vertical-relative:margin" o:allowincell="f">
          <v:imagedata r:id="rId1" o:title="год культурного наследия 202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7D7F"/>
    <w:multiLevelType w:val="multilevel"/>
    <w:tmpl w:val="66763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1845A9"/>
    <w:multiLevelType w:val="multilevel"/>
    <w:tmpl w:val="2B18A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125249"/>
    <w:multiLevelType w:val="hybridMultilevel"/>
    <w:tmpl w:val="4B044EF6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09FB059B"/>
    <w:multiLevelType w:val="hybridMultilevel"/>
    <w:tmpl w:val="58E84B0A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0A2C7817"/>
    <w:multiLevelType w:val="hybridMultilevel"/>
    <w:tmpl w:val="CD5E491E"/>
    <w:lvl w:ilvl="0" w:tplc="04190009">
      <w:start w:val="1"/>
      <w:numFmt w:val="bullet"/>
      <w:lvlText w:val="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0B86510A"/>
    <w:multiLevelType w:val="hybridMultilevel"/>
    <w:tmpl w:val="5470A0E0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>
    <w:nsid w:val="14345043"/>
    <w:multiLevelType w:val="hybridMultilevel"/>
    <w:tmpl w:val="B0AAF834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15E9416E"/>
    <w:multiLevelType w:val="hybridMultilevel"/>
    <w:tmpl w:val="9A845AB0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16B136FB"/>
    <w:multiLevelType w:val="hybridMultilevel"/>
    <w:tmpl w:val="04A22756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">
    <w:nsid w:val="18076B5A"/>
    <w:multiLevelType w:val="multilevel"/>
    <w:tmpl w:val="482E8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800CE5"/>
    <w:multiLevelType w:val="hybridMultilevel"/>
    <w:tmpl w:val="3B827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BC0392"/>
    <w:multiLevelType w:val="multilevel"/>
    <w:tmpl w:val="55C0F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E375A5"/>
    <w:multiLevelType w:val="hybridMultilevel"/>
    <w:tmpl w:val="E8362784"/>
    <w:lvl w:ilvl="0" w:tplc="04190009">
      <w:start w:val="1"/>
      <w:numFmt w:val="bullet"/>
      <w:lvlText w:val="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3">
    <w:nsid w:val="2F271957"/>
    <w:multiLevelType w:val="hybridMultilevel"/>
    <w:tmpl w:val="C1D0D308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>
    <w:nsid w:val="319D03CC"/>
    <w:multiLevelType w:val="hybridMultilevel"/>
    <w:tmpl w:val="C57A5CE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62A262F"/>
    <w:multiLevelType w:val="hybridMultilevel"/>
    <w:tmpl w:val="0B4A71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EC1E1D"/>
    <w:multiLevelType w:val="hybridMultilevel"/>
    <w:tmpl w:val="581CB1A6"/>
    <w:lvl w:ilvl="0" w:tplc="0E4CEBA2">
      <w:numFmt w:val="bullet"/>
      <w:lvlText w:val="•"/>
      <w:lvlJc w:val="left"/>
      <w:pPr>
        <w:ind w:left="-63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17">
    <w:nsid w:val="38EB5BCE"/>
    <w:multiLevelType w:val="hybridMultilevel"/>
    <w:tmpl w:val="67AA72EA"/>
    <w:lvl w:ilvl="0" w:tplc="04190009">
      <w:start w:val="1"/>
      <w:numFmt w:val="bullet"/>
      <w:lvlText w:val="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8">
    <w:nsid w:val="3D7A31D9"/>
    <w:multiLevelType w:val="hybridMultilevel"/>
    <w:tmpl w:val="8DBE24DE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9">
    <w:nsid w:val="3F8F1E0A"/>
    <w:multiLevelType w:val="hybridMultilevel"/>
    <w:tmpl w:val="3CD04C64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>
    <w:nsid w:val="42613BAF"/>
    <w:multiLevelType w:val="hybridMultilevel"/>
    <w:tmpl w:val="D4B6CA6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5D947EE"/>
    <w:multiLevelType w:val="hybridMultilevel"/>
    <w:tmpl w:val="7C8477EE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2">
    <w:nsid w:val="47AC5206"/>
    <w:multiLevelType w:val="hybridMultilevel"/>
    <w:tmpl w:val="085C24C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3F5350"/>
    <w:multiLevelType w:val="hybridMultilevel"/>
    <w:tmpl w:val="3B827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DE355C"/>
    <w:multiLevelType w:val="hybridMultilevel"/>
    <w:tmpl w:val="9142F6C6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5">
    <w:nsid w:val="4E5026E4"/>
    <w:multiLevelType w:val="hybridMultilevel"/>
    <w:tmpl w:val="50C61FE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2D6357B"/>
    <w:multiLevelType w:val="hybridMultilevel"/>
    <w:tmpl w:val="CDD6FF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4C63B3"/>
    <w:multiLevelType w:val="hybridMultilevel"/>
    <w:tmpl w:val="EBAA5DB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84356F"/>
    <w:multiLevelType w:val="hybridMultilevel"/>
    <w:tmpl w:val="55A64D7C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561475AF"/>
    <w:multiLevelType w:val="hybridMultilevel"/>
    <w:tmpl w:val="04F8EC1C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0">
    <w:nsid w:val="5A106218"/>
    <w:multiLevelType w:val="hybridMultilevel"/>
    <w:tmpl w:val="DBC6E6AA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1">
    <w:nsid w:val="6C1E1132"/>
    <w:multiLevelType w:val="hybridMultilevel"/>
    <w:tmpl w:val="A49C997E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2">
    <w:nsid w:val="6C512124"/>
    <w:multiLevelType w:val="hybridMultilevel"/>
    <w:tmpl w:val="0E567CCE"/>
    <w:lvl w:ilvl="0" w:tplc="04190009">
      <w:start w:val="1"/>
      <w:numFmt w:val="bullet"/>
      <w:lvlText w:val="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3">
    <w:nsid w:val="6EAC0BCB"/>
    <w:multiLevelType w:val="multilevel"/>
    <w:tmpl w:val="2F58B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2342F3"/>
    <w:multiLevelType w:val="hybridMultilevel"/>
    <w:tmpl w:val="33280EFE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5">
    <w:nsid w:val="714C53F9"/>
    <w:multiLevelType w:val="multilevel"/>
    <w:tmpl w:val="97063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6B4D2A"/>
    <w:multiLevelType w:val="hybridMultilevel"/>
    <w:tmpl w:val="2760F54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720500C"/>
    <w:multiLevelType w:val="hybridMultilevel"/>
    <w:tmpl w:val="27346022"/>
    <w:lvl w:ilvl="0" w:tplc="04190009">
      <w:start w:val="1"/>
      <w:numFmt w:val="bullet"/>
      <w:lvlText w:val=""/>
      <w:lvlJc w:val="left"/>
      <w:pPr>
        <w:ind w:left="4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38">
    <w:nsid w:val="775B28FC"/>
    <w:multiLevelType w:val="hybridMultilevel"/>
    <w:tmpl w:val="56485A76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9">
    <w:nsid w:val="7DB30627"/>
    <w:multiLevelType w:val="hybridMultilevel"/>
    <w:tmpl w:val="5B043BD6"/>
    <w:lvl w:ilvl="0" w:tplc="04190009">
      <w:start w:val="1"/>
      <w:numFmt w:val="bullet"/>
      <w:lvlText w:val=""/>
      <w:lvlJc w:val="left"/>
      <w:pPr>
        <w:ind w:left="-2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30"/>
  </w:num>
  <w:num w:numId="4">
    <w:abstractNumId w:val="21"/>
  </w:num>
  <w:num w:numId="5">
    <w:abstractNumId w:val="29"/>
  </w:num>
  <w:num w:numId="6">
    <w:abstractNumId w:val="38"/>
  </w:num>
  <w:num w:numId="7">
    <w:abstractNumId w:val="36"/>
  </w:num>
  <w:num w:numId="8">
    <w:abstractNumId w:val="28"/>
  </w:num>
  <w:num w:numId="9">
    <w:abstractNumId w:val="1"/>
  </w:num>
  <w:num w:numId="10">
    <w:abstractNumId w:val="33"/>
  </w:num>
  <w:num w:numId="11">
    <w:abstractNumId w:val="11"/>
  </w:num>
  <w:num w:numId="12">
    <w:abstractNumId w:val="0"/>
  </w:num>
  <w:num w:numId="13">
    <w:abstractNumId w:val="35"/>
  </w:num>
  <w:num w:numId="14">
    <w:abstractNumId w:val="27"/>
  </w:num>
  <w:num w:numId="15">
    <w:abstractNumId w:val="3"/>
  </w:num>
  <w:num w:numId="16">
    <w:abstractNumId w:val="25"/>
  </w:num>
  <w:num w:numId="17">
    <w:abstractNumId w:val="2"/>
  </w:num>
  <w:num w:numId="18">
    <w:abstractNumId w:val="34"/>
  </w:num>
  <w:num w:numId="19">
    <w:abstractNumId w:val="20"/>
  </w:num>
  <w:num w:numId="20">
    <w:abstractNumId w:val="5"/>
  </w:num>
  <w:num w:numId="21">
    <w:abstractNumId w:val="19"/>
  </w:num>
  <w:num w:numId="22">
    <w:abstractNumId w:val="12"/>
  </w:num>
  <w:num w:numId="23">
    <w:abstractNumId w:val="39"/>
  </w:num>
  <w:num w:numId="24">
    <w:abstractNumId w:val="4"/>
  </w:num>
  <w:num w:numId="25">
    <w:abstractNumId w:val="16"/>
  </w:num>
  <w:num w:numId="26">
    <w:abstractNumId w:val="32"/>
  </w:num>
  <w:num w:numId="27">
    <w:abstractNumId w:val="37"/>
  </w:num>
  <w:num w:numId="28">
    <w:abstractNumId w:val="17"/>
  </w:num>
  <w:num w:numId="29">
    <w:abstractNumId w:val="10"/>
  </w:num>
  <w:num w:numId="30">
    <w:abstractNumId w:val="13"/>
  </w:num>
  <w:num w:numId="31">
    <w:abstractNumId w:val="7"/>
  </w:num>
  <w:num w:numId="32">
    <w:abstractNumId w:val="9"/>
  </w:num>
  <w:num w:numId="33">
    <w:abstractNumId w:val="23"/>
  </w:num>
  <w:num w:numId="34">
    <w:abstractNumId w:val="26"/>
  </w:num>
  <w:num w:numId="35">
    <w:abstractNumId w:val="15"/>
  </w:num>
  <w:num w:numId="36">
    <w:abstractNumId w:val="14"/>
  </w:num>
  <w:num w:numId="37">
    <w:abstractNumId w:val="6"/>
  </w:num>
  <w:num w:numId="38">
    <w:abstractNumId w:val="18"/>
  </w:num>
  <w:num w:numId="39">
    <w:abstractNumId w:val="24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6C8"/>
    <w:rsid w:val="0001084A"/>
    <w:rsid w:val="000162D6"/>
    <w:rsid w:val="00051085"/>
    <w:rsid w:val="000528EF"/>
    <w:rsid w:val="00071B32"/>
    <w:rsid w:val="000A147D"/>
    <w:rsid w:val="000C0B70"/>
    <w:rsid w:val="000C4D47"/>
    <w:rsid w:val="000D1FAC"/>
    <w:rsid w:val="000E5D87"/>
    <w:rsid w:val="00115B36"/>
    <w:rsid w:val="0015077F"/>
    <w:rsid w:val="00155EDB"/>
    <w:rsid w:val="00163659"/>
    <w:rsid w:val="00194AF1"/>
    <w:rsid w:val="00196255"/>
    <w:rsid w:val="001A555B"/>
    <w:rsid w:val="001A6189"/>
    <w:rsid w:val="001B0FCB"/>
    <w:rsid w:val="001C344C"/>
    <w:rsid w:val="001D131B"/>
    <w:rsid w:val="001D742A"/>
    <w:rsid w:val="001E3F0A"/>
    <w:rsid w:val="001F280D"/>
    <w:rsid w:val="0022372F"/>
    <w:rsid w:val="002340C9"/>
    <w:rsid w:val="0024733D"/>
    <w:rsid w:val="00252B2F"/>
    <w:rsid w:val="00255ABA"/>
    <w:rsid w:val="0026349F"/>
    <w:rsid w:val="00285987"/>
    <w:rsid w:val="0029736E"/>
    <w:rsid w:val="002A1C9F"/>
    <w:rsid w:val="002B558B"/>
    <w:rsid w:val="002D3283"/>
    <w:rsid w:val="002F12A3"/>
    <w:rsid w:val="002F4593"/>
    <w:rsid w:val="00304F52"/>
    <w:rsid w:val="003203BB"/>
    <w:rsid w:val="00330797"/>
    <w:rsid w:val="003343CE"/>
    <w:rsid w:val="00336B6B"/>
    <w:rsid w:val="00342D98"/>
    <w:rsid w:val="00343169"/>
    <w:rsid w:val="003432F6"/>
    <w:rsid w:val="003619FC"/>
    <w:rsid w:val="00383704"/>
    <w:rsid w:val="00384CCB"/>
    <w:rsid w:val="0039049A"/>
    <w:rsid w:val="003A2452"/>
    <w:rsid w:val="003A4B8C"/>
    <w:rsid w:val="003D2027"/>
    <w:rsid w:val="003D60E9"/>
    <w:rsid w:val="00402306"/>
    <w:rsid w:val="00455948"/>
    <w:rsid w:val="00456B89"/>
    <w:rsid w:val="00463C2F"/>
    <w:rsid w:val="00481FC0"/>
    <w:rsid w:val="00497AB5"/>
    <w:rsid w:val="004B0D3E"/>
    <w:rsid w:val="004B1666"/>
    <w:rsid w:val="004B7F63"/>
    <w:rsid w:val="004C59C3"/>
    <w:rsid w:val="004F1E23"/>
    <w:rsid w:val="00500EF1"/>
    <w:rsid w:val="00503AD1"/>
    <w:rsid w:val="0050480E"/>
    <w:rsid w:val="005062A1"/>
    <w:rsid w:val="0051471A"/>
    <w:rsid w:val="00532877"/>
    <w:rsid w:val="00533034"/>
    <w:rsid w:val="005360A0"/>
    <w:rsid w:val="00537357"/>
    <w:rsid w:val="00591C98"/>
    <w:rsid w:val="005A2DD6"/>
    <w:rsid w:val="006113DC"/>
    <w:rsid w:val="00643155"/>
    <w:rsid w:val="00645759"/>
    <w:rsid w:val="0066339F"/>
    <w:rsid w:val="00665245"/>
    <w:rsid w:val="00673802"/>
    <w:rsid w:val="006A4039"/>
    <w:rsid w:val="006B1B80"/>
    <w:rsid w:val="006C75B5"/>
    <w:rsid w:val="006E1BDA"/>
    <w:rsid w:val="00700517"/>
    <w:rsid w:val="0070092D"/>
    <w:rsid w:val="00702E5A"/>
    <w:rsid w:val="00725E32"/>
    <w:rsid w:val="007344F2"/>
    <w:rsid w:val="00761DD5"/>
    <w:rsid w:val="007C2CEB"/>
    <w:rsid w:val="007D1EC2"/>
    <w:rsid w:val="007D4979"/>
    <w:rsid w:val="007D63E0"/>
    <w:rsid w:val="00812D9C"/>
    <w:rsid w:val="00815E70"/>
    <w:rsid w:val="00833721"/>
    <w:rsid w:val="00852431"/>
    <w:rsid w:val="0085438F"/>
    <w:rsid w:val="00864B22"/>
    <w:rsid w:val="008809D1"/>
    <w:rsid w:val="00890BB2"/>
    <w:rsid w:val="008B5AF5"/>
    <w:rsid w:val="008C2914"/>
    <w:rsid w:val="008D27AB"/>
    <w:rsid w:val="008D5484"/>
    <w:rsid w:val="008F4998"/>
    <w:rsid w:val="008F738B"/>
    <w:rsid w:val="00906FDD"/>
    <w:rsid w:val="009136B4"/>
    <w:rsid w:val="00913ABF"/>
    <w:rsid w:val="0094549C"/>
    <w:rsid w:val="009F00B3"/>
    <w:rsid w:val="009F72B0"/>
    <w:rsid w:val="00A0144B"/>
    <w:rsid w:val="00A074C6"/>
    <w:rsid w:val="00A10CDF"/>
    <w:rsid w:val="00A12499"/>
    <w:rsid w:val="00A147DB"/>
    <w:rsid w:val="00A3397E"/>
    <w:rsid w:val="00A53767"/>
    <w:rsid w:val="00A80BFB"/>
    <w:rsid w:val="00A9466A"/>
    <w:rsid w:val="00AC72B2"/>
    <w:rsid w:val="00AD536F"/>
    <w:rsid w:val="00AE24B0"/>
    <w:rsid w:val="00AF2814"/>
    <w:rsid w:val="00B1543A"/>
    <w:rsid w:val="00B27CFA"/>
    <w:rsid w:val="00B61BC8"/>
    <w:rsid w:val="00B829A8"/>
    <w:rsid w:val="00BE2B24"/>
    <w:rsid w:val="00C25B5B"/>
    <w:rsid w:val="00C35347"/>
    <w:rsid w:val="00C46B0B"/>
    <w:rsid w:val="00C553EE"/>
    <w:rsid w:val="00CC7B16"/>
    <w:rsid w:val="00CD0C62"/>
    <w:rsid w:val="00CD1B6B"/>
    <w:rsid w:val="00CD276B"/>
    <w:rsid w:val="00CF42A9"/>
    <w:rsid w:val="00CF6523"/>
    <w:rsid w:val="00D11063"/>
    <w:rsid w:val="00D11B74"/>
    <w:rsid w:val="00D31557"/>
    <w:rsid w:val="00D3191E"/>
    <w:rsid w:val="00D34F98"/>
    <w:rsid w:val="00D40B19"/>
    <w:rsid w:val="00D527CD"/>
    <w:rsid w:val="00D54977"/>
    <w:rsid w:val="00D607D4"/>
    <w:rsid w:val="00D73BEE"/>
    <w:rsid w:val="00D819EB"/>
    <w:rsid w:val="00D86E75"/>
    <w:rsid w:val="00D8768A"/>
    <w:rsid w:val="00D90AAB"/>
    <w:rsid w:val="00D9540F"/>
    <w:rsid w:val="00DB48A7"/>
    <w:rsid w:val="00DC0CB4"/>
    <w:rsid w:val="00DC3D96"/>
    <w:rsid w:val="00DC5055"/>
    <w:rsid w:val="00DD2A3A"/>
    <w:rsid w:val="00E21280"/>
    <w:rsid w:val="00E266D8"/>
    <w:rsid w:val="00E30842"/>
    <w:rsid w:val="00E3175B"/>
    <w:rsid w:val="00E436C8"/>
    <w:rsid w:val="00EB372F"/>
    <w:rsid w:val="00ED5394"/>
    <w:rsid w:val="00EF1806"/>
    <w:rsid w:val="00F05842"/>
    <w:rsid w:val="00F13FA1"/>
    <w:rsid w:val="00F251D4"/>
    <w:rsid w:val="00F6383E"/>
    <w:rsid w:val="00F639F8"/>
    <w:rsid w:val="00F75CB2"/>
    <w:rsid w:val="00F802A7"/>
    <w:rsid w:val="00F84457"/>
    <w:rsid w:val="00F85207"/>
    <w:rsid w:val="00F961AC"/>
    <w:rsid w:val="00FA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73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BE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97AB5"/>
    <w:rPr>
      <w:b/>
      <w:bCs/>
    </w:rPr>
  </w:style>
  <w:style w:type="paragraph" w:styleId="a6">
    <w:name w:val="header"/>
    <w:basedOn w:val="a"/>
    <w:link w:val="a7"/>
    <w:uiPriority w:val="99"/>
    <w:unhideWhenUsed/>
    <w:rsid w:val="00D86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6E75"/>
  </w:style>
  <w:style w:type="paragraph" w:styleId="a8">
    <w:name w:val="footer"/>
    <w:basedOn w:val="a"/>
    <w:link w:val="a9"/>
    <w:uiPriority w:val="99"/>
    <w:unhideWhenUsed/>
    <w:rsid w:val="00D86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6E75"/>
  </w:style>
  <w:style w:type="paragraph" w:styleId="aa">
    <w:name w:val="List Paragraph"/>
    <w:basedOn w:val="a"/>
    <w:uiPriority w:val="34"/>
    <w:qFormat/>
    <w:rsid w:val="0066524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E3175B"/>
    <w:rPr>
      <w:color w:val="0000FF" w:themeColor="hyperlink"/>
      <w:u w:val="single"/>
    </w:rPr>
  </w:style>
  <w:style w:type="table" w:styleId="ac">
    <w:name w:val="Table Grid"/>
    <w:basedOn w:val="a1"/>
    <w:uiPriority w:val="59"/>
    <w:qFormat/>
    <w:rsid w:val="003A245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uiPriority w:val="99"/>
    <w:semiHidden/>
    <w:unhideWhenUsed/>
    <w:rsid w:val="0024733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473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73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BE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97AB5"/>
    <w:rPr>
      <w:b/>
      <w:bCs/>
    </w:rPr>
  </w:style>
  <w:style w:type="paragraph" w:styleId="a6">
    <w:name w:val="header"/>
    <w:basedOn w:val="a"/>
    <w:link w:val="a7"/>
    <w:uiPriority w:val="99"/>
    <w:unhideWhenUsed/>
    <w:rsid w:val="00D86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6E75"/>
  </w:style>
  <w:style w:type="paragraph" w:styleId="a8">
    <w:name w:val="footer"/>
    <w:basedOn w:val="a"/>
    <w:link w:val="a9"/>
    <w:uiPriority w:val="99"/>
    <w:unhideWhenUsed/>
    <w:rsid w:val="00D86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6E75"/>
  </w:style>
  <w:style w:type="paragraph" w:styleId="aa">
    <w:name w:val="List Paragraph"/>
    <w:basedOn w:val="a"/>
    <w:uiPriority w:val="34"/>
    <w:qFormat/>
    <w:rsid w:val="0066524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E3175B"/>
    <w:rPr>
      <w:color w:val="0000FF" w:themeColor="hyperlink"/>
      <w:u w:val="single"/>
    </w:rPr>
  </w:style>
  <w:style w:type="table" w:styleId="ac">
    <w:name w:val="Table Grid"/>
    <w:basedOn w:val="a1"/>
    <w:uiPriority w:val="59"/>
    <w:qFormat/>
    <w:rsid w:val="003A245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uiPriority w:val="99"/>
    <w:semiHidden/>
    <w:unhideWhenUsed/>
    <w:rsid w:val="0024733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473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4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://vokrugknig.blogspot.com/2017/01/blog-post_7.html" TargetMode="External"/><Relationship Id="rId39" Type="http://schemas.openxmlformats.org/officeDocument/2006/relationships/hyperlink" Target="http://vokrugknig.blogspot.com/2014/07/blog-post_7.html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hyperlink" Target="http://vokrugknig.blogspot.com/2019/02/29.html" TargetMode="External"/><Relationship Id="rId42" Type="http://schemas.openxmlformats.org/officeDocument/2006/relationships/hyperlink" Target="http://vokrugknig.blogspot.com/2016/08/31.html" TargetMode="External"/><Relationship Id="rId47" Type="http://schemas.openxmlformats.org/officeDocument/2006/relationships/image" Target="media/image13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hyperlink" Target="http://vokrugknig.blogspot.com/2020/01/blog-post_1.html" TargetMode="External"/><Relationship Id="rId33" Type="http://schemas.openxmlformats.org/officeDocument/2006/relationships/hyperlink" Target="http://vokrugknig.blogspot.com/2018/02/blog-post_12.html" TargetMode="External"/><Relationship Id="rId38" Type="http://schemas.openxmlformats.org/officeDocument/2006/relationships/hyperlink" Target="https://vokrugknig.blogspot.com/2019/06/30.html" TargetMode="External"/><Relationship Id="rId46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yperlink" Target="http://vokrugknig.blogspot.com/2018/01/blog-post_19.html" TargetMode="External"/><Relationship Id="rId41" Type="http://schemas.openxmlformats.org/officeDocument/2006/relationships/hyperlink" Target="http://vokrugknig.blogspot.com/2015/08/blog-post_71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hyperlink" Target="http://vokrugknig.blogspot.com/2015/02/blog-post_22.html" TargetMode="External"/><Relationship Id="rId37" Type="http://schemas.openxmlformats.org/officeDocument/2006/relationships/hyperlink" Target="http://vokrugknig.blogspot.com/2017/04/10.html" TargetMode="External"/><Relationship Id="rId40" Type="http://schemas.openxmlformats.org/officeDocument/2006/relationships/hyperlink" Target="http://vokrugknig.blogspot.com/2017/07/blog-post_8.html" TargetMode="External"/><Relationship Id="rId45" Type="http://schemas.openxmlformats.org/officeDocument/2006/relationships/hyperlink" Target="http://vokrugknig.blogspot.com/2012/11/blog-post_18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://vokrugknig.blogspot.com/2013/12/blog-post_16.html" TargetMode="External"/><Relationship Id="rId36" Type="http://schemas.openxmlformats.org/officeDocument/2006/relationships/hyperlink" Target="http://vokrugknig.blogspot.com/2017/04/22.html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31" Type="http://schemas.openxmlformats.org/officeDocument/2006/relationships/hyperlink" Target="http://vokrugknig.blogspot.com/2021/03/blog-post_12.html" TargetMode="External"/><Relationship Id="rId44" Type="http://schemas.openxmlformats.org/officeDocument/2006/relationships/hyperlink" Target="http://vokrugknig.blogspot.com/2020/10/blog-post_24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hyperlink" Target="http://vokrugknig.blogspot.com/2018/01/30-5.html" TargetMode="External"/><Relationship Id="rId30" Type="http://schemas.openxmlformats.org/officeDocument/2006/relationships/hyperlink" Target="http://vokrugknig.blogspot.com/2019/08/blog-post_6.html" TargetMode="External"/><Relationship Id="rId35" Type="http://schemas.openxmlformats.org/officeDocument/2006/relationships/hyperlink" Target="http://vokrugknig.blogspot.com/2018/03/11_20.html" TargetMode="External"/><Relationship Id="rId43" Type="http://schemas.openxmlformats.org/officeDocument/2006/relationships/hyperlink" Target="http://vokrugknig.blogspot.com/2021/10/300.html" TargetMode="External"/><Relationship Id="rId48" Type="http://schemas.openxmlformats.org/officeDocument/2006/relationships/image" Target="media/image14.pn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3FD1A-2EEF-4401-8A4B-362245F82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24</Pages>
  <Words>4688</Words>
  <Characters>26722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METODIST-D</dc:creator>
  <cp:keywords/>
  <dc:description/>
  <cp:lastModifiedBy>METOD-NICHEJ</cp:lastModifiedBy>
  <cp:revision>93</cp:revision>
  <cp:lastPrinted>2022-01-26T07:18:00Z</cp:lastPrinted>
  <dcterms:created xsi:type="dcterms:W3CDTF">2021-10-12T10:04:00Z</dcterms:created>
  <dcterms:modified xsi:type="dcterms:W3CDTF">2022-02-03T09:48:00Z</dcterms:modified>
</cp:coreProperties>
</file>